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DB" w:rsidRDefault="00DD2E24">
      <w:pPr>
        <w:spacing w:after="23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17" w:firstLine="0"/>
        <w:jc w:val="center"/>
      </w:pPr>
      <w:r>
        <w:rPr>
          <w:b/>
        </w:rPr>
        <w:t xml:space="preserve">IĞDIR İL ÖZEL İDARESİ HİZMET STANDARTLARI TABLOSU </w:t>
      </w:r>
    </w:p>
    <w:p w:rsidR="00DA2CDB" w:rsidRDefault="00DD2E24">
      <w:pPr>
        <w:spacing w:after="23" w:line="259" w:lineRule="auto"/>
        <w:ind w:left="0" w:firstLine="0"/>
      </w:pPr>
      <w:r>
        <w:t xml:space="preserve"> </w:t>
      </w:r>
    </w:p>
    <w:p w:rsidR="00DA2CDB" w:rsidRDefault="00DD2E24">
      <w:pPr>
        <w:pStyle w:val="Balk1"/>
        <w:ind w:left="-5"/>
      </w:pPr>
      <w:r>
        <w:t xml:space="preserve">İNSAN KAYNAKLARI VE EĞİTİM MÜDÜRLÜĞÜ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312" w:type="dxa"/>
        <w:tblInd w:w="0" w:type="dxa"/>
        <w:tblCellMar>
          <w:top w:w="15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7088"/>
        <w:gridCol w:w="2693"/>
      </w:tblGrid>
      <w:tr w:rsidR="00DA2CDB">
        <w:trPr>
          <w:trHeight w:val="4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  <w:jc w:val="both"/>
            </w:pPr>
            <w:r>
              <w:t xml:space="preserve">S. NO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VATANDAŞA SUNULAN HİZMETİN ADI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BAŞVURUDA İSTENİLEN BELGELER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HİZMETİN TAMAMLANMA SÜRESİ (EN GEÇ SÜRE) </w:t>
            </w:r>
          </w:p>
        </w:tc>
      </w:tr>
      <w:tr w:rsidR="00DA2CDB">
        <w:trPr>
          <w:trHeight w:val="5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İdaremiz Sosyal Tesislerinde konaklama ve tesislerde bulunan salonların kiralanması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5" w:line="259" w:lineRule="auto"/>
              <w:ind w:left="5" w:firstLine="0"/>
            </w:pPr>
            <w:r>
              <w:t xml:space="preserve">1-T.C. Kimlik bilgilerinin ibrazı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2-Geçici ikamet bilgilerinin beyanı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13" w:firstLine="0"/>
              <w:jc w:val="center"/>
            </w:pPr>
            <w:r>
              <w:t xml:space="preserve">1 gün </w:t>
            </w:r>
          </w:p>
        </w:tc>
      </w:tr>
      <w:tr w:rsidR="00DA2CDB">
        <w:trPr>
          <w:trHeight w:val="4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4483 sayılı Memurlar ve Diğer Kamu </w:t>
            </w:r>
            <w:proofErr w:type="spellStart"/>
            <w:r>
              <w:t>görevlilerininYargılanması</w:t>
            </w:r>
            <w:proofErr w:type="spellEnd"/>
            <w:r>
              <w:t xml:space="preserve"> Hakkında Kanunun Uygulanması.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-12" w:firstLine="17"/>
            </w:pPr>
            <w:r>
              <w:t xml:space="preserve">1-Şikayet </w:t>
            </w:r>
            <w:proofErr w:type="gramStart"/>
            <w:r>
              <w:t>Dilekçesi(</w:t>
            </w:r>
            <w:proofErr w:type="gramEnd"/>
            <w:r>
              <w:t xml:space="preserve">Şikayetçinin adı soyadı, </w:t>
            </w:r>
            <w:proofErr w:type="spellStart"/>
            <w:r>
              <w:t>adresi,telefon</w:t>
            </w:r>
            <w:proofErr w:type="spellEnd"/>
            <w:r>
              <w:t xml:space="preserve"> </w:t>
            </w:r>
            <w:proofErr w:type="spellStart"/>
            <w:r>
              <w:t>numarası,şikayet</w:t>
            </w:r>
            <w:proofErr w:type="spellEnd"/>
            <w:r>
              <w:t xml:space="preserve"> edilen  memurun adı soyadı, çalıştığı birim, eklenecek bilgi ve belgeler.)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12" w:firstLine="0"/>
              <w:jc w:val="center"/>
            </w:pPr>
            <w:r>
              <w:t xml:space="preserve">30+15 gün </w:t>
            </w:r>
          </w:p>
        </w:tc>
      </w:tr>
      <w:tr w:rsidR="00DA2CDB">
        <w:trPr>
          <w:trHeight w:val="10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8" w:firstLine="0"/>
              <w:jc w:val="center"/>
            </w:pPr>
            <w:r>
              <w:t xml:space="preserve">3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20" w:line="259" w:lineRule="auto"/>
              <w:ind w:left="7" w:firstLine="0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KPSS ile Açıktan Atama İşlemleri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4" w:line="259" w:lineRule="auto"/>
              <w:ind w:left="5" w:firstLine="0"/>
            </w:pPr>
            <w:r>
              <w:t xml:space="preserve">1-ÖSYM Tarafından yerleştirildiğine dair belge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 2-Öğrenim Belgesi </w:t>
            </w:r>
          </w:p>
          <w:p w:rsidR="00DA2CDB" w:rsidRDefault="00DD2E24">
            <w:pPr>
              <w:spacing w:after="12" w:line="259" w:lineRule="auto"/>
              <w:ind w:left="5" w:firstLine="0"/>
            </w:pPr>
            <w:r>
              <w:t xml:space="preserve">3-Dilekçe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4-Özgeçmiş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firstLine="0"/>
              <w:jc w:val="center"/>
            </w:pPr>
            <w:r>
              <w:t xml:space="preserve">30 gün </w:t>
            </w:r>
          </w:p>
        </w:tc>
      </w:tr>
      <w:tr w:rsidR="00DA2CDB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8" w:firstLine="0"/>
              <w:jc w:val="center"/>
            </w:pPr>
            <w:r>
              <w:t xml:space="preserve">4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KPSS Dışında Açıktan Atama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2" w:line="259" w:lineRule="auto"/>
              <w:ind w:left="5" w:firstLine="0"/>
            </w:pPr>
            <w:r>
              <w:t xml:space="preserve">1-Başvuru Dilekçesi 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2-Özgeçmiş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30 gün </w:t>
            </w:r>
          </w:p>
        </w:tc>
      </w:tr>
      <w:tr w:rsidR="00DA2CDB">
        <w:trPr>
          <w:trHeight w:val="5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8" w:firstLine="0"/>
              <w:jc w:val="center"/>
            </w:pPr>
            <w:r>
              <w:t xml:space="preserve">5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5233 sayılı Terör ve Terörle Mücadeleden Doğan Zararların Karşılanması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0" w:line="259" w:lineRule="auto"/>
              <w:ind w:left="5" w:firstLine="0"/>
            </w:pPr>
            <w:r>
              <w:t xml:space="preserve">Dilekçe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Olay dayanağı, </w:t>
            </w:r>
            <w:proofErr w:type="spellStart"/>
            <w:proofErr w:type="gramStart"/>
            <w:r>
              <w:t>adli,idari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belgeler,tutanak,maddi</w:t>
            </w:r>
            <w:proofErr w:type="spellEnd"/>
            <w:r>
              <w:t xml:space="preserve"> zararlar için mülkiyet belgesi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8" w:firstLine="0"/>
              <w:jc w:val="center"/>
            </w:pPr>
            <w:r>
              <w:t xml:space="preserve">6 Ay+ 3 </w:t>
            </w:r>
            <w:proofErr w:type="gramStart"/>
            <w:r>
              <w:t>ay(</w:t>
            </w:r>
            <w:proofErr w:type="gramEnd"/>
            <w:r>
              <w:t xml:space="preserve">Ek süre)= 9 Ay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A2CDB" w:rsidRDefault="00DD2E24">
      <w:pPr>
        <w:tabs>
          <w:tab w:val="center" w:pos="4339"/>
        </w:tabs>
        <w:ind w:left="-15" w:firstLine="0"/>
      </w:pPr>
      <w:r>
        <w:t xml:space="preserve">İlk Müracaat Yeri: İl Özel İdaresi </w:t>
      </w:r>
      <w:r>
        <w:tab/>
        <w:t xml:space="preserve">İkinci Müracaat Yeri: İl Özel İdaresi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377" w:type="dxa"/>
        <w:tblInd w:w="96" w:type="dxa"/>
        <w:tblCellMar>
          <w:top w:w="15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5681"/>
        <w:gridCol w:w="3524"/>
        <w:gridCol w:w="3056"/>
      </w:tblGrid>
      <w:tr w:rsidR="00DA2CDB">
        <w:trPr>
          <w:trHeight w:val="47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İsim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Şener YILDIRIM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İsim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Mehmet Nuri TURAN </w:t>
            </w:r>
          </w:p>
        </w:tc>
      </w:tr>
      <w:tr w:rsidR="00DA2CDB">
        <w:trPr>
          <w:trHeight w:val="51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Unvan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:</w:t>
            </w:r>
            <w:proofErr w:type="spellStart"/>
            <w:r>
              <w:t>İns.Kay.Eğt</w:t>
            </w:r>
            <w:proofErr w:type="spellEnd"/>
            <w:r>
              <w:t>.</w:t>
            </w:r>
            <w:proofErr w:type="gramEnd"/>
            <w:r>
              <w:t xml:space="preserve">  Müdürü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Unvan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Genel Sekreter Yardımcısı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Adres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:İl</w:t>
            </w:r>
            <w:proofErr w:type="gramEnd"/>
            <w:r>
              <w:t xml:space="preserve"> Özel İdaresi IĞDIR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Adres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İl Özel İdaresi IĞDIR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Tel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:0 476 227 74 15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Tel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68 72 </w:t>
            </w:r>
          </w:p>
        </w:tc>
      </w:tr>
      <w:tr w:rsidR="00DA2CDB">
        <w:trPr>
          <w:trHeight w:val="5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Faks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:0 476 227 8321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Faks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8321 </w:t>
            </w:r>
          </w:p>
        </w:tc>
      </w:tr>
      <w:tr w:rsidR="00DA2CDB">
        <w:trPr>
          <w:trHeight w:val="48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E-Posta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126420</wp:posOffset>
                      </wp:positionV>
                      <wp:extent cx="1502664" cy="6096"/>
                      <wp:effectExtent l="0" t="0" r="0" b="0"/>
                      <wp:wrapNone/>
                      <wp:docPr id="40046" name="Group 40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664" cy="6096"/>
                                <a:chOff x="0" y="0"/>
                                <a:chExt cx="1502664" cy="6096"/>
                              </a:xfrm>
                            </wpg:grpSpPr>
                            <wps:wsp>
                              <wps:cNvPr id="42272" name="Shape 42272"/>
                              <wps:cNvSpPr/>
                              <wps:spPr>
                                <a:xfrm>
                                  <a:off x="0" y="0"/>
                                  <a:ext cx="15026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2664" h="9144">
                                      <a:moveTo>
                                        <a:pt x="0" y="0"/>
                                      </a:moveTo>
                                      <a:lnTo>
                                        <a:pt x="1502664" y="0"/>
                                      </a:lnTo>
                                      <a:lnTo>
                                        <a:pt x="15026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0046" style="width:118.32pt;height:0.480011pt;position:absolute;z-index:-2147483294;mso-position-horizontal-relative:text;mso-position-horizontal:absolute;margin-left:0.360001pt;mso-position-vertical-relative:text;margin-top:9.95435pt;" coordsize="15026,60">
                      <v:shape id="Shape 42273" style="position:absolute;width:15026;height:91;left:0;top:0;" coordsize="1502664,9144" path="m0,0l1502664,0l150266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sener.yildirim@icisleri.gov.tr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E-Posta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nurituran76@mynet.com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pStyle w:val="Balk1"/>
        <w:ind w:left="-5"/>
      </w:pPr>
      <w:r>
        <w:lastRenderedPageBreak/>
        <w:t xml:space="preserve">MALİ HİZMETLER MÜDÜRLÜĞÜ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312" w:type="dxa"/>
        <w:tblInd w:w="0" w:type="dxa"/>
        <w:tblCellMar>
          <w:top w:w="15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7088"/>
        <w:gridCol w:w="2693"/>
      </w:tblGrid>
      <w:tr w:rsidR="00DA2CDB">
        <w:trPr>
          <w:trHeight w:val="5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  <w:jc w:val="both"/>
            </w:pPr>
            <w:r>
              <w:t xml:space="preserve">S. NO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VATANDAŞA SUNULAN HİZMETİN ADI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BAŞVURUDA İSTENİLEN BELGELER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20" w:line="259" w:lineRule="auto"/>
              <w:ind w:left="5" w:firstLine="0"/>
              <w:jc w:val="both"/>
            </w:pPr>
            <w:r>
              <w:t xml:space="preserve">HİZMETİN TAMAMLANMA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SÜRESİ (EN GEÇ SÜRE) </w:t>
            </w:r>
          </w:p>
        </w:tc>
      </w:tr>
      <w:tr w:rsidR="00DA2CDB">
        <w:trPr>
          <w:trHeight w:val="10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4" w:firstLine="0"/>
              <w:jc w:val="center"/>
            </w:pPr>
            <w:r>
              <w:t xml:space="preserve">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Hak edişlerin alacaklısına ödenmesi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1.İlgili harcama birimince usulüne göre düzenlenmiş ve yetkililerin imzasını taşıyan </w:t>
            </w:r>
          </w:p>
          <w:p w:rsidR="00DA2CDB" w:rsidRDefault="00DD2E24">
            <w:pPr>
              <w:spacing w:after="20" w:line="259" w:lineRule="auto"/>
              <w:ind w:left="5" w:firstLine="0"/>
            </w:pPr>
            <w:r>
              <w:t xml:space="preserve">Ödeme Emri Belgesi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2.Yapılacak ödemelerin niteliğine göre Mahalli İdareler Harcama Belgeleri Yönetmeliği hükümleri gereğince ödeme emri ekinde bulunması gereken belgeler.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-19" w:firstLine="24"/>
            </w:pPr>
            <w:r>
              <w:t xml:space="preserve">Talebin Mali hizmetler birimine resmi olarak </w:t>
            </w:r>
            <w:proofErr w:type="gramStart"/>
            <w:r>
              <w:t>ulaşmasından  itibaren</w:t>
            </w:r>
            <w:proofErr w:type="gramEnd"/>
            <w:r>
              <w:t xml:space="preserve"> 4 İş Günü </w:t>
            </w:r>
          </w:p>
        </w:tc>
      </w:tr>
      <w:tr w:rsidR="00DA2CDB">
        <w:trPr>
          <w:trHeight w:val="1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14" w:firstLine="0"/>
              <w:jc w:val="center"/>
            </w:pPr>
            <w:r>
              <w:t xml:space="preserve">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 </w:t>
            </w:r>
          </w:p>
          <w:p w:rsidR="00DA2CDB" w:rsidRDefault="00DD2E24">
            <w:pPr>
              <w:spacing w:after="20" w:line="259" w:lineRule="auto"/>
              <w:ind w:left="7" w:firstLine="0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Nakit ve nakit dışı kesin teminatların iade edilmesi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8" w:line="259" w:lineRule="auto"/>
              <w:ind w:left="5" w:firstLine="0"/>
            </w:pPr>
            <w:r>
              <w:t xml:space="preserve">1-İlgili harcama biriminin teminatın iadesi yönünde yazısı, </w:t>
            </w:r>
          </w:p>
          <w:p w:rsidR="00DA2CDB" w:rsidRDefault="00DD2E24">
            <w:pPr>
              <w:spacing w:after="19" w:line="259" w:lineRule="auto"/>
              <w:ind w:left="5" w:firstLine="0"/>
            </w:pPr>
            <w:r>
              <w:t xml:space="preserve">2-SGK dan ilişiksizlik belgesi </w:t>
            </w:r>
          </w:p>
          <w:p w:rsidR="00DA2CDB" w:rsidRDefault="00DD2E24">
            <w:pPr>
              <w:spacing w:after="19" w:line="259" w:lineRule="auto"/>
              <w:ind w:left="5" w:firstLine="0"/>
            </w:pPr>
            <w:r>
              <w:t xml:space="preserve">3-Vergi borcunun olmadığını belgeleyen yazı veya elektronik ortamda alınan çıktı, </w:t>
            </w:r>
          </w:p>
          <w:p w:rsidR="00DA2CDB" w:rsidRDefault="00DD2E24">
            <w:pPr>
              <w:spacing w:after="22" w:line="259" w:lineRule="auto"/>
              <w:ind w:left="5" w:firstLine="0"/>
            </w:pPr>
            <w:r>
              <w:t xml:space="preserve">4-Teminatın yarısının ödeneceği hallerde Geçici Kabul Tutanağı </w:t>
            </w:r>
          </w:p>
          <w:p w:rsidR="00DA2CDB" w:rsidRDefault="00DD2E24">
            <w:pPr>
              <w:spacing w:after="16" w:line="259" w:lineRule="auto"/>
              <w:ind w:left="5" w:firstLine="0"/>
            </w:pPr>
            <w:r>
              <w:rPr>
                <w:b/>
              </w:rPr>
              <w:t xml:space="preserve">Teminatın tamamının ödeneceği </w:t>
            </w:r>
            <w:proofErr w:type="gramStart"/>
            <w:r>
              <w:rPr>
                <w:b/>
              </w:rPr>
              <w:t>hallerde ;</w:t>
            </w:r>
            <w:proofErr w:type="gramEnd"/>
            <w:r>
              <w:t xml:space="preserve"> </w:t>
            </w:r>
          </w:p>
          <w:p w:rsidR="00DA2CDB" w:rsidRDefault="00DD2E24">
            <w:pPr>
              <w:spacing w:after="18" w:line="259" w:lineRule="auto"/>
              <w:ind w:left="5" w:firstLine="0"/>
            </w:pPr>
            <w:r>
              <w:t xml:space="preserve">1-Yapım.bakım ve onarım işlerinde Yapım İşleri Kesin Kabul Tutanağı </w:t>
            </w:r>
          </w:p>
          <w:p w:rsidR="00DA2CDB" w:rsidRDefault="00DD2E24">
            <w:pPr>
              <w:spacing w:after="18" w:line="259" w:lineRule="auto"/>
              <w:ind w:left="5" w:firstLine="0"/>
            </w:pPr>
            <w:r>
              <w:t xml:space="preserve">2-Mal alımı işlerinde Muayene Kabul Tutanağı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3-Hizmet işlerinde Hizmet İşleri Kabul Tutanağı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72" w:lineRule="auto"/>
              <w:ind w:left="5" w:firstLine="0"/>
            </w:pPr>
            <w:r>
              <w:t xml:space="preserve">Talebin Mali hizmetler birimine resmi olarak ulaşmasından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proofErr w:type="gramStart"/>
            <w:r>
              <w:t>itibaren</w:t>
            </w:r>
            <w:proofErr w:type="gramEnd"/>
            <w:r>
              <w:t xml:space="preserve"> 40 dakika </w:t>
            </w:r>
          </w:p>
        </w:tc>
      </w:tr>
      <w:tr w:rsidR="00DA2CDB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4" w:firstLine="0"/>
              <w:jc w:val="center"/>
            </w:pPr>
            <w:r>
              <w:t xml:space="preserve">3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Elden takipli haciz bildirgeleri veya temliknamelerin işleme konulması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38" w:line="240" w:lineRule="auto"/>
              <w:ind w:left="5" w:firstLine="0"/>
            </w:pPr>
            <w:r>
              <w:t xml:space="preserve">1-Hacizlerde icra dairelerince düzenlenmiş ve elden takipli olduğu belirtimmiş haciz bildirgesi,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2-Temliklerde Noterde düzenlenmiş olan temlikname aslı ile idareden alınan izin belgesi,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Talebin Mali hizmetler birimine resmi olarak ulaşmasından itibaren1 gün </w:t>
            </w:r>
          </w:p>
        </w:tc>
      </w:tr>
      <w:tr w:rsidR="00DA2CDB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14" w:firstLine="0"/>
              <w:jc w:val="center"/>
            </w:pPr>
            <w:r>
              <w:t xml:space="preserve">4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Satın alınan veya tedarik edilen mal ve hizmetin 5018 sayılı Kanuna göre ödeme işlemleri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5018 sayılı kanuna göre ödemeye esas belgeler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15 gün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 w:rsidP="00DD2E24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 </w:t>
      </w:r>
    </w:p>
    <w:p w:rsidR="00DA2CDB" w:rsidRDefault="00DD2E24" w:rsidP="00DD2E24">
      <w:pPr>
        <w:tabs>
          <w:tab w:val="center" w:pos="4339"/>
        </w:tabs>
        <w:ind w:left="-15" w:firstLine="0"/>
      </w:pPr>
      <w:r>
        <w:t xml:space="preserve">İlk Müracaat Yeri: İl Özel İdaresi </w:t>
      </w:r>
      <w:r>
        <w:tab/>
      </w:r>
      <w:r>
        <w:tab/>
      </w:r>
      <w:r>
        <w:tab/>
      </w:r>
      <w:r>
        <w:tab/>
        <w:t xml:space="preserve">        İkinci Müracaat Yeri: İl Özel İdaresi  </w:t>
      </w:r>
    </w:p>
    <w:tbl>
      <w:tblPr>
        <w:tblStyle w:val="TableGrid"/>
        <w:tblW w:w="13377" w:type="dxa"/>
        <w:tblInd w:w="96" w:type="dxa"/>
        <w:tblCellMar>
          <w:top w:w="1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7"/>
        <w:gridCol w:w="5499"/>
        <w:gridCol w:w="3708"/>
        <w:gridCol w:w="3053"/>
      </w:tblGrid>
      <w:tr w:rsidR="00DA2CDB">
        <w:trPr>
          <w:trHeight w:val="47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Ekber AKIŞ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İsim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Mehmet Ali BULUT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:Mali</w:t>
            </w:r>
            <w:proofErr w:type="gramEnd"/>
            <w:r>
              <w:t xml:space="preserve"> Hizmetler Müdürü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Unvan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Genel Sekreter Yardımcısı </w:t>
            </w:r>
          </w:p>
        </w:tc>
      </w:tr>
      <w:tr w:rsidR="00DA2CDB">
        <w:trPr>
          <w:trHeight w:val="5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:İl</w:t>
            </w:r>
            <w:proofErr w:type="gramEnd"/>
            <w:r>
              <w:t xml:space="preserve"> Özel İdaresi IĞDIR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Adres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İl Özel İdaresi IĞDIR </w:t>
            </w:r>
          </w:p>
        </w:tc>
      </w:tr>
      <w:tr w:rsidR="00DA2CDB">
        <w:trPr>
          <w:trHeight w:val="51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:0 476 227 74 15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Tel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19 36 </w:t>
            </w:r>
          </w:p>
        </w:tc>
      </w:tr>
      <w:tr w:rsidR="00DA2CDB">
        <w:trPr>
          <w:trHeight w:val="5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:0 476 227 8321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Faks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8321 </w:t>
            </w:r>
          </w:p>
        </w:tc>
      </w:tr>
      <w:tr w:rsidR="00DA2CDB">
        <w:trPr>
          <w:trHeight w:val="48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102009</wp:posOffset>
                      </wp:positionV>
                      <wp:extent cx="1312164" cy="6096"/>
                      <wp:effectExtent l="0" t="0" r="0" b="0"/>
                      <wp:wrapNone/>
                      <wp:docPr id="39680" name="Group 39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164" cy="6096"/>
                                <a:chOff x="0" y="0"/>
                                <a:chExt cx="1312164" cy="6096"/>
                              </a:xfrm>
                            </wpg:grpSpPr>
                            <wps:wsp>
                              <wps:cNvPr id="42274" name="Shape 42274"/>
                              <wps:cNvSpPr/>
                              <wps:spPr>
                                <a:xfrm>
                                  <a:off x="0" y="0"/>
                                  <a:ext cx="13121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2164" h="9144">
                                      <a:moveTo>
                                        <a:pt x="0" y="0"/>
                                      </a:moveTo>
                                      <a:lnTo>
                                        <a:pt x="1312164" y="0"/>
                                      </a:lnTo>
                                      <a:lnTo>
                                        <a:pt x="13121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680" style="width:103.32pt;height:0.47998pt;position:absolute;z-index:-2147483289;mso-position-horizontal-relative:text;mso-position-horizontal:absolute;margin-left:0.360001pt;mso-position-vertical-relative:text;margin-top:8.03223pt;" coordsize="13121,60">
                      <v:shape id="Shape 42275" style="position:absolute;width:13121;height:91;left:0;top:0;" coordsize="1312164,9144" path="m0,0l1312164,0l131216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proofErr w:type="gramStart"/>
            <w:r>
              <w:t>ekber.akıs</w:t>
            </w:r>
            <w:proofErr w:type="gramEnd"/>
            <w:r>
              <w:t xml:space="preserve">@icisleri.gov.tr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E-Posta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 </w:t>
            </w:r>
          </w:p>
        </w:tc>
      </w:tr>
    </w:tbl>
    <w:p w:rsidR="00DA2CDB" w:rsidRDefault="00DD2E24">
      <w:pPr>
        <w:pStyle w:val="Balk1"/>
        <w:ind w:left="-5" w:right="10559"/>
      </w:pPr>
      <w:r>
        <w:lastRenderedPageBreak/>
        <w:t xml:space="preserve">İMAR VE KENTSEL İYİLEŞTİRME MÜDÜRLÜĞÜ </w:t>
      </w:r>
      <w:r>
        <w:rPr>
          <w:b w:val="0"/>
        </w:rPr>
        <w:t xml:space="preserve"> </w:t>
      </w:r>
    </w:p>
    <w:tbl>
      <w:tblPr>
        <w:tblStyle w:val="TableGrid"/>
        <w:tblW w:w="15312" w:type="dxa"/>
        <w:tblInd w:w="0" w:type="dxa"/>
        <w:tblCellMar>
          <w:top w:w="15" w:type="dxa"/>
          <w:left w:w="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7088"/>
        <w:gridCol w:w="2693"/>
      </w:tblGrid>
      <w:tr w:rsidR="00DA2CDB">
        <w:trPr>
          <w:trHeight w:val="5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  <w:jc w:val="both"/>
            </w:pPr>
            <w:r>
              <w:t xml:space="preserve">S. NO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VATANDAŞA SUNULAN HİZMETİN ADI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BAŞVURADA İSTENİLEN BELGELER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9" w:line="259" w:lineRule="auto"/>
              <w:ind w:left="0" w:firstLine="0"/>
            </w:pPr>
            <w:r>
              <w:t xml:space="preserve">HİZMET TAMMALAMA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SÜRESİ (ENGEÇ) </w:t>
            </w:r>
          </w:p>
        </w:tc>
      </w:tr>
      <w:tr w:rsidR="00DA2CDB">
        <w:trPr>
          <w:trHeight w:val="29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İş Yeri Açma ve Çalıştırma Ruhsatı verilmesi (Madencilik Faaliyetleri için </w:t>
            </w:r>
            <w:proofErr w:type="spellStart"/>
            <w:r>
              <w:t>Gayrisıhhı</w:t>
            </w:r>
            <w:proofErr w:type="spellEnd"/>
            <w:r>
              <w:t xml:space="preserve"> Müessese Ruhsatı verilmesi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5" w:line="259" w:lineRule="auto"/>
              <w:ind w:left="0" w:firstLine="0"/>
            </w:pPr>
            <w:r>
              <w:t xml:space="preserve">1-Başvuru beyan formu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2-Gerçek ve/veya tüzel kişilik evrakları 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3-Vaziyet Planı </w:t>
            </w:r>
          </w:p>
          <w:p w:rsidR="00DA2CDB" w:rsidRDefault="00DD2E24">
            <w:pPr>
              <w:spacing w:after="8" w:line="259" w:lineRule="auto"/>
              <w:ind w:left="0" w:firstLine="0"/>
            </w:pPr>
            <w:r>
              <w:t xml:space="preserve">4-Maden ruhsatı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5-MİGEM Teknik Heyet Raporu  </w:t>
            </w:r>
          </w:p>
          <w:p w:rsidR="00DA2CDB" w:rsidRDefault="00DD2E24">
            <w:pPr>
              <w:spacing w:after="18" w:line="259" w:lineRule="auto"/>
              <w:ind w:left="0" w:firstLine="0"/>
            </w:pPr>
            <w:r>
              <w:t xml:space="preserve">6-ÇED </w:t>
            </w:r>
          </w:p>
          <w:p w:rsidR="00DA2CDB" w:rsidRDefault="00DD2E24">
            <w:pPr>
              <w:spacing w:after="16" w:line="259" w:lineRule="auto"/>
              <w:ind w:left="0" w:firstLine="0"/>
            </w:pPr>
            <w:r>
              <w:t xml:space="preserve">7-Birinci sınıf GSM için sağlık koruma bandı </w:t>
            </w:r>
          </w:p>
          <w:p w:rsidR="00DA2CDB" w:rsidRDefault="00DD2E24">
            <w:pPr>
              <w:spacing w:after="13" w:line="259" w:lineRule="auto"/>
              <w:ind w:left="0" w:firstLine="0"/>
            </w:pPr>
            <w:r>
              <w:t xml:space="preserve">8-Yangın patlamaları için gerekli önlemlerin alınacağı taahhütname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9-Sorumlu Müdür Sözleşmesi (1. Sınıf için)  </w:t>
            </w:r>
          </w:p>
          <w:p w:rsidR="00DA2CDB" w:rsidRDefault="00DD2E24">
            <w:pPr>
              <w:spacing w:after="15" w:line="259" w:lineRule="auto"/>
              <w:ind w:left="0" w:firstLine="0"/>
            </w:pPr>
            <w:r>
              <w:t xml:space="preserve">10-Gerekiyorsa Emisyon izni </w:t>
            </w:r>
          </w:p>
          <w:p w:rsidR="00DA2CDB" w:rsidRDefault="00DD2E24">
            <w:pPr>
              <w:spacing w:after="18" w:line="259" w:lineRule="auto"/>
              <w:ind w:left="0" w:firstLine="0"/>
            </w:pPr>
            <w:r>
              <w:t xml:space="preserve">11-Gerekiyorsa deşarj izni </w:t>
            </w:r>
          </w:p>
          <w:p w:rsidR="00DA2CDB" w:rsidRDefault="00DD2E24">
            <w:pPr>
              <w:spacing w:after="0" w:line="259" w:lineRule="auto"/>
              <w:ind w:left="0" w:right="1624" w:firstLine="0"/>
            </w:pPr>
            <w:r>
              <w:t xml:space="preserve">12-İşletme belgesi (Çalışma ve Sosyal Güvenlik </w:t>
            </w:r>
            <w:proofErr w:type="gramStart"/>
            <w:r>
              <w:t>Bakanlığından)  13</w:t>
            </w:r>
            <w:proofErr w:type="gramEnd"/>
            <w:r>
              <w:t xml:space="preserve"> Geçiş yolu izin belgesi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Bütün belgeleri tamamlandıktan sonra 7 gün içinde verilir. </w:t>
            </w:r>
          </w:p>
        </w:tc>
      </w:tr>
      <w:tr w:rsidR="00DA2CDB">
        <w:trPr>
          <w:trHeight w:val="21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spellStart"/>
            <w:r>
              <w:t>Sıhhı</w:t>
            </w:r>
            <w:proofErr w:type="spellEnd"/>
            <w:r>
              <w:t xml:space="preserve"> müesseselere ruhsat verilmesi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2" w:line="259" w:lineRule="auto"/>
              <w:ind w:left="0" w:firstLine="0"/>
            </w:pPr>
            <w:r>
              <w:t xml:space="preserve">1-Başvuru beyan formu  </w:t>
            </w:r>
          </w:p>
          <w:p w:rsidR="00DA2CDB" w:rsidRDefault="00DD2E24">
            <w:pPr>
              <w:spacing w:after="18" w:line="259" w:lineRule="auto"/>
              <w:ind w:left="0" w:firstLine="0"/>
            </w:pPr>
            <w:r>
              <w:t>2-</w:t>
            </w:r>
            <w:proofErr w:type="gramStart"/>
            <w:r>
              <w:t>İkametgah</w:t>
            </w:r>
            <w:proofErr w:type="gramEnd"/>
            <w:r>
              <w:t xml:space="preserve"> </w:t>
            </w:r>
          </w:p>
          <w:p w:rsidR="00DA2CDB" w:rsidRDefault="00DD2E24">
            <w:pPr>
              <w:spacing w:after="14" w:line="259" w:lineRule="auto"/>
              <w:ind w:left="0" w:firstLine="0"/>
            </w:pPr>
            <w:r>
              <w:t xml:space="preserve">3- Gerçek ve/veya tüzel kişilik evrakları 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4-Vaziyet Planı ve kroki </w:t>
            </w:r>
          </w:p>
          <w:p w:rsidR="00DA2CDB" w:rsidRDefault="00DD2E24">
            <w:pPr>
              <w:spacing w:after="13" w:line="259" w:lineRule="auto"/>
              <w:ind w:left="0" w:firstLine="0"/>
            </w:pPr>
            <w:r>
              <w:t xml:space="preserve">5-Oda Kayıt Belgesi </w:t>
            </w:r>
          </w:p>
          <w:p w:rsidR="00DA2CDB" w:rsidRDefault="00DD2E24">
            <w:pPr>
              <w:spacing w:after="13" w:line="259" w:lineRule="auto"/>
              <w:ind w:left="0" w:firstLine="0"/>
            </w:pPr>
            <w:r>
              <w:t xml:space="preserve">6-Kat mülkiyeti tabii ise alınması gereken izin belgesi  </w:t>
            </w:r>
          </w:p>
          <w:p w:rsidR="00DA2CDB" w:rsidRDefault="00DD2E24">
            <w:pPr>
              <w:spacing w:after="14" w:line="259" w:lineRule="auto"/>
              <w:ind w:left="0" w:firstLine="0"/>
            </w:pPr>
            <w:r>
              <w:t xml:space="preserve">7-Özel yapı şeklini gerektiren işyeri ise izin belgesi </w:t>
            </w:r>
          </w:p>
          <w:p w:rsidR="00DA2CDB" w:rsidRDefault="00DD2E24">
            <w:pPr>
              <w:spacing w:after="16" w:line="259" w:lineRule="auto"/>
              <w:ind w:left="0" w:firstLine="0"/>
            </w:pPr>
            <w:r>
              <w:t xml:space="preserve">8-Ustalık belgesi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9-İtfaiye raporu gerektiren iş yeri ise itfaiye raporu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Bütün belgeleri tamamlandıktan aynı gün içinde verilir. </w:t>
            </w:r>
          </w:p>
        </w:tc>
      </w:tr>
      <w:tr w:rsidR="00DA2CDB">
        <w:trPr>
          <w:trHeight w:val="23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Umuma açık eğlence ve istirahat yerleri ruhsatlarının verilmesi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2" w:line="259" w:lineRule="auto"/>
              <w:ind w:left="0" w:firstLine="0"/>
            </w:pPr>
            <w:r>
              <w:t xml:space="preserve">1-Başvuru beyan formu 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>2-</w:t>
            </w:r>
            <w:proofErr w:type="gramStart"/>
            <w:r>
              <w:t>İkametgah</w:t>
            </w:r>
            <w:proofErr w:type="gramEnd"/>
            <w:r>
              <w:t xml:space="preserve"> </w:t>
            </w:r>
          </w:p>
          <w:p w:rsidR="00DA2CDB" w:rsidRDefault="00DD2E24">
            <w:pPr>
              <w:spacing w:after="16" w:line="259" w:lineRule="auto"/>
              <w:ind w:left="0" w:firstLine="0"/>
            </w:pPr>
            <w:r>
              <w:t xml:space="preserve">3- Gerçek ve/ veya tüzel kişilik evrakları 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4-Vaziyet Planı ve kroki </w:t>
            </w:r>
          </w:p>
          <w:p w:rsidR="00DA2CDB" w:rsidRDefault="00DD2E24">
            <w:pPr>
              <w:spacing w:after="13" w:line="259" w:lineRule="auto"/>
              <w:ind w:left="0" w:firstLine="0"/>
            </w:pPr>
            <w:r>
              <w:t xml:space="preserve">5-Oda Kayıt Belgesi </w:t>
            </w:r>
          </w:p>
          <w:p w:rsidR="00DA2CDB" w:rsidRDefault="00DD2E24">
            <w:pPr>
              <w:spacing w:after="13" w:line="259" w:lineRule="auto"/>
              <w:ind w:left="0" w:firstLine="0"/>
            </w:pPr>
            <w:r>
              <w:t xml:space="preserve">6-Kat mülkiyeti tabii ise alınması gereken izin belgesi  </w:t>
            </w:r>
          </w:p>
          <w:p w:rsidR="00DA2CDB" w:rsidRDefault="00DD2E24">
            <w:pPr>
              <w:spacing w:after="14" w:line="259" w:lineRule="auto"/>
              <w:ind w:left="0" w:firstLine="0"/>
            </w:pPr>
            <w:r>
              <w:t xml:space="preserve">7-Özel yapı şeklini gerektiren işyeri ise izin belgesi </w:t>
            </w:r>
          </w:p>
          <w:p w:rsidR="00DA2CDB" w:rsidRDefault="00DD2E24">
            <w:pPr>
              <w:spacing w:after="18" w:line="259" w:lineRule="auto"/>
              <w:ind w:left="0" w:firstLine="0"/>
            </w:pPr>
            <w:r>
              <w:t xml:space="preserve">8-Ustalık belgesi </w:t>
            </w:r>
          </w:p>
          <w:p w:rsidR="00DA2CDB" w:rsidRDefault="00DD2E24">
            <w:pPr>
              <w:spacing w:after="17" w:line="259" w:lineRule="auto"/>
              <w:ind w:left="0" w:firstLine="0"/>
            </w:pPr>
            <w:r>
              <w:t xml:space="preserve">9-İtfaiye raporu gerektiren iş yeri ise itfaiye raporu 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10-Gerekirse Mesul Müdür Sözleşmesi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Bütün belgeleri tamamlandıktan sonra 7 gün içinde verilir. </w:t>
            </w:r>
          </w:p>
        </w:tc>
      </w:tr>
    </w:tbl>
    <w:p w:rsidR="00DA2CDB" w:rsidRDefault="00DD2E24">
      <w:pPr>
        <w:spacing w:after="0" w:line="259" w:lineRule="auto"/>
        <w:ind w:left="0" w:firstLine="0"/>
        <w:jc w:val="both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  <w:jc w:val="both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  <w:jc w:val="both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15312" w:type="dxa"/>
        <w:tblInd w:w="0" w:type="dxa"/>
        <w:tblCellMar>
          <w:top w:w="15" w:type="dxa"/>
          <w:left w:w="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7088"/>
        <w:gridCol w:w="2693"/>
      </w:tblGrid>
      <w:tr w:rsidR="00DA2CDB">
        <w:trPr>
          <w:trHeight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  <w:jc w:val="both"/>
            </w:pPr>
            <w:r>
              <w:lastRenderedPageBreak/>
              <w:t xml:space="preserve">S. NO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VATANDAŞA SUNULAN HİZMETİN ADI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BAŞVURADA İSTENİLEN BELGELER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9" w:line="259" w:lineRule="auto"/>
              <w:ind w:left="0" w:firstLine="0"/>
            </w:pPr>
            <w:r>
              <w:t xml:space="preserve">HİZMET TAMMALAMA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SÜRESİ (ENGEÇ) </w:t>
            </w:r>
          </w:p>
        </w:tc>
      </w:tr>
      <w:tr w:rsidR="00DA2CDB">
        <w:trPr>
          <w:trHeight w:val="2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Yer seçimi ve tesis Kurma İzni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20" w:line="259" w:lineRule="auto"/>
              <w:ind w:left="0" w:firstLine="0"/>
            </w:pPr>
            <w:r>
              <w:t xml:space="preserve">1-Başvuru beyanı </w:t>
            </w:r>
          </w:p>
          <w:p w:rsidR="00DA2CDB" w:rsidRDefault="00DD2E24">
            <w:pPr>
              <w:spacing w:after="1" w:line="278" w:lineRule="auto"/>
              <w:ind w:left="0" w:right="372" w:firstLine="0"/>
            </w:pPr>
            <w:r>
              <w:t xml:space="preserve">2-Şahıs ise nüfus cüzdan sureti, şirket ise ticaret sicil gazetesi, imza sirküleri ve oda kayıt belgesi, tapu </w:t>
            </w:r>
            <w:proofErr w:type="gramStart"/>
            <w:r>
              <w:t>fotokopisi ,</w:t>
            </w:r>
            <w:proofErr w:type="gramEnd"/>
            <w:r>
              <w:t xml:space="preserve"> kiracı ise kontratı 3-İşletmenin kurulacağı yeri gösteren plan örneği </w:t>
            </w:r>
          </w:p>
          <w:p w:rsidR="00DA2CDB" w:rsidRDefault="00DD2E24">
            <w:pPr>
              <w:spacing w:after="0" w:line="280" w:lineRule="auto"/>
              <w:ind w:left="0" w:firstLine="0"/>
            </w:pPr>
            <w:r>
              <w:t xml:space="preserve">4-Çevre kirlenmesini önlemek amacıyla alınacak tedbirlere ait kirleticilerin nitelik ve niceliğine göre hazırlanmış proje ve açıklama raporu </w:t>
            </w:r>
          </w:p>
          <w:p w:rsidR="00DA2CDB" w:rsidRDefault="00DD2E24">
            <w:pPr>
              <w:spacing w:after="16" w:line="259" w:lineRule="auto"/>
              <w:ind w:left="0" w:firstLine="0"/>
            </w:pPr>
            <w:r>
              <w:t xml:space="preserve">5-Kadastro ya da ilgili kuruluşlardan tescilli poligon </w:t>
            </w:r>
            <w:proofErr w:type="spellStart"/>
            <w:r>
              <w:t>röper</w:t>
            </w:r>
            <w:proofErr w:type="spellEnd"/>
            <w:r>
              <w:t xml:space="preserve"> çizelgesi 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6-Kadastro Müdürlüğünden onaylı kadastro çapı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7-Arazi krokisi </w:t>
            </w:r>
          </w:p>
          <w:p w:rsidR="00DA2CDB" w:rsidRDefault="00DD2E24">
            <w:pPr>
              <w:spacing w:after="0" w:line="259" w:lineRule="auto"/>
              <w:ind w:left="0" w:right="3246" w:firstLine="0"/>
            </w:pPr>
            <w:r>
              <w:t xml:space="preserve">8-12 adet ya da 2 </w:t>
            </w:r>
            <w:proofErr w:type="spellStart"/>
            <w:r>
              <w:t>tkm</w:t>
            </w:r>
            <w:proofErr w:type="spellEnd"/>
            <w:r>
              <w:t xml:space="preserve">. Polyester pafta 9-Sayısal değerleri içeren cd.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A2CDB">
        <w:trPr>
          <w:trHeight w:val="44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5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20" w:line="259" w:lineRule="auto"/>
              <w:ind w:left="2" w:firstLine="0"/>
            </w:pPr>
            <w:r>
              <w:t xml:space="preserve">İş Yeri Açma ve Çalıştırma Ruhsatı verilmesi,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1.Sınıf Gayrı </w:t>
            </w:r>
            <w:proofErr w:type="spellStart"/>
            <w:r>
              <w:t>Sıhhı</w:t>
            </w:r>
            <w:proofErr w:type="spellEnd"/>
            <w:r>
              <w:t xml:space="preserve"> Müessese Ruhsatı verilmesi.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20" w:line="259" w:lineRule="auto"/>
              <w:ind w:left="0" w:firstLine="0"/>
            </w:pPr>
            <w:r>
              <w:t xml:space="preserve">1-Başvuru beyan formu </w:t>
            </w:r>
          </w:p>
          <w:p w:rsidR="00DA2CDB" w:rsidRDefault="00DD2E24">
            <w:pPr>
              <w:spacing w:after="2" w:line="277" w:lineRule="auto"/>
              <w:ind w:left="0" w:firstLine="0"/>
            </w:pPr>
            <w:r>
              <w:t xml:space="preserve">2-Şahıs ise nüfus cüzdan sureti, şirket ise ticaret sicil gazetesi, imza sirküleri ve oda kayıt belgesi, tapu </w:t>
            </w:r>
            <w:proofErr w:type="gramStart"/>
            <w:r>
              <w:t>fotokopisi ,</w:t>
            </w:r>
            <w:proofErr w:type="gramEnd"/>
            <w:r>
              <w:t xml:space="preserve"> kiracı ise kontratı </w:t>
            </w:r>
          </w:p>
          <w:p w:rsidR="00DA2CDB" w:rsidRDefault="00DD2E24">
            <w:pPr>
              <w:spacing w:after="8" w:line="259" w:lineRule="auto"/>
              <w:ind w:left="0" w:firstLine="0"/>
            </w:pPr>
            <w:r>
              <w:t xml:space="preserve">3-Sağlık Koruma Bandının işaretlendiği imarca tasdikli vaziyet planı  </w:t>
            </w:r>
          </w:p>
          <w:p w:rsidR="00DA2CDB" w:rsidRDefault="00DD2E24">
            <w:pPr>
              <w:spacing w:after="0" w:line="280" w:lineRule="auto"/>
              <w:ind w:left="0" w:firstLine="0"/>
            </w:pPr>
            <w:r>
              <w:t xml:space="preserve">4- Çevre kirlenmesini önlemek amacıyla alınacak tedbirlere ait kirleticilerin nitelik ve niceliğine göre hazırlanmış proje ve açıklama raporu </w:t>
            </w:r>
          </w:p>
          <w:p w:rsidR="00DA2CDB" w:rsidRDefault="00DD2E24">
            <w:pPr>
              <w:spacing w:after="0" w:line="278" w:lineRule="auto"/>
              <w:ind w:left="0" w:right="156" w:firstLine="0"/>
            </w:pPr>
            <w:r>
              <w:t xml:space="preserve">5-Şehir şebeke suyu bulunmayan yerlerde içme ve kullanma suyunun hangi kaynaktan sağlandığı ile bakteriyolojik ve kimyasal analiz </w:t>
            </w:r>
            <w:proofErr w:type="gramStart"/>
            <w:r>
              <w:t>raporu  6</w:t>
            </w:r>
            <w:proofErr w:type="gramEnd"/>
            <w:r>
              <w:t xml:space="preserve">-ÇED olumlu belgesi veya “ÇED  gerekli değildir” belgesi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7-Yangın ve patlamalar için gerekli önlemlerin alındığına dair itfaiye raporu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8-Sorumlu Müdür sözleşmesi  </w:t>
            </w:r>
          </w:p>
          <w:p w:rsidR="00DA2CDB" w:rsidRDefault="00DD2E24">
            <w:pPr>
              <w:spacing w:after="10" w:line="259" w:lineRule="auto"/>
              <w:ind w:left="0" w:firstLine="0"/>
            </w:pPr>
            <w:r>
              <w:t xml:space="preserve">9-Emisyon izni </w:t>
            </w:r>
          </w:p>
          <w:p w:rsidR="00DA2CDB" w:rsidRDefault="00DD2E24">
            <w:pPr>
              <w:spacing w:after="1" w:line="259" w:lineRule="auto"/>
              <w:ind w:left="0" w:firstLine="0"/>
            </w:pPr>
            <w:r>
              <w:t xml:space="preserve">10-Deşarj izni </w:t>
            </w:r>
          </w:p>
          <w:p w:rsidR="00DA2CDB" w:rsidRDefault="00DD2E24">
            <w:pPr>
              <w:spacing w:after="18" w:line="259" w:lineRule="auto"/>
              <w:ind w:left="0" w:firstLine="0"/>
            </w:pPr>
            <w:r>
              <w:t xml:space="preserve">11-Geçiş yolu izin belgesi </w:t>
            </w:r>
          </w:p>
          <w:p w:rsidR="00DA2CDB" w:rsidRDefault="00DD2E24">
            <w:pPr>
              <w:spacing w:after="16" w:line="259" w:lineRule="auto"/>
              <w:ind w:left="0" w:firstLine="0"/>
            </w:pPr>
            <w:r>
              <w:t xml:space="preserve">12-İşletme Belgesi (Çalışma ve Sosyal Güvenlik Bakanlığından)  </w:t>
            </w:r>
          </w:p>
          <w:p w:rsidR="00DA2CDB" w:rsidRDefault="00DD2E24">
            <w:pPr>
              <w:spacing w:after="18" w:line="259" w:lineRule="auto"/>
              <w:ind w:left="0" w:firstLine="0"/>
            </w:pPr>
            <w:r>
              <w:t>13-</w:t>
            </w:r>
            <w:proofErr w:type="gramStart"/>
            <w:r>
              <w:t>Yapı  kullanma</w:t>
            </w:r>
            <w:proofErr w:type="gramEnd"/>
            <w:r>
              <w:t xml:space="preserve"> izin belgesi </w:t>
            </w:r>
          </w:p>
          <w:p w:rsidR="00DA2CDB" w:rsidRDefault="00DD2E24">
            <w:pPr>
              <w:spacing w:after="17" w:line="259" w:lineRule="auto"/>
              <w:ind w:left="0" w:firstLine="0"/>
            </w:pPr>
            <w:r>
              <w:t xml:space="preserve">14-Tabip sözleşmesi (Devamlı olarak en az 50 işçi çalıştıran işyerleri için)  </w:t>
            </w:r>
          </w:p>
          <w:p w:rsidR="00DA2CDB" w:rsidRDefault="00DD2E24">
            <w:pPr>
              <w:spacing w:after="0" w:line="259" w:lineRule="auto"/>
              <w:ind w:left="0" w:right="2159" w:firstLine="0"/>
            </w:pPr>
            <w:r>
              <w:t xml:space="preserve">15-Tehlikeli atıklarla ilgili lisansa tabi ise belgesi, 16-Açılma İzin raporu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Bütün belgeleri tamamlandıktan sonra 10 gün içinde verilir. </w:t>
            </w:r>
          </w:p>
        </w:tc>
      </w:tr>
    </w:tbl>
    <w:p w:rsidR="00DA2CDB" w:rsidRDefault="00DA2CDB">
      <w:pPr>
        <w:spacing w:after="0" w:line="259" w:lineRule="auto"/>
        <w:ind w:left="-708" w:right="15995" w:firstLine="0"/>
      </w:pPr>
    </w:p>
    <w:tbl>
      <w:tblPr>
        <w:tblStyle w:val="TableGrid"/>
        <w:tblW w:w="15312" w:type="dxa"/>
        <w:tblInd w:w="0" w:type="dxa"/>
        <w:tblCellMar>
          <w:top w:w="15" w:type="dxa"/>
          <w:left w:w="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7088"/>
        <w:gridCol w:w="2693"/>
      </w:tblGrid>
      <w:tr w:rsidR="00DA2CDB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  <w:jc w:val="both"/>
            </w:pPr>
            <w:r>
              <w:t xml:space="preserve">S. NO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VATANDAŞA SUNULAN HİZMETİN ADI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BAŞVURADA İSTENİLEN BELGELER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9" w:line="259" w:lineRule="auto"/>
              <w:ind w:left="0" w:firstLine="0"/>
            </w:pPr>
            <w:r>
              <w:t xml:space="preserve">HİZMET TAMMALAMA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SÜRESİ (ENGEÇ) </w:t>
            </w:r>
          </w:p>
        </w:tc>
      </w:tr>
      <w:tr w:rsidR="00DA2CDB">
        <w:trPr>
          <w:trHeight w:val="4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İş Yeri Açma ve Çalıştırma Ruhsatı verilmesi, Birinci ve ikinci Sınıf </w:t>
            </w:r>
            <w:proofErr w:type="spellStart"/>
            <w:r>
              <w:t>Sınıf</w:t>
            </w:r>
            <w:proofErr w:type="spellEnd"/>
            <w:r>
              <w:t xml:space="preserve"> Gayrı </w:t>
            </w:r>
            <w:proofErr w:type="spellStart"/>
            <w:r>
              <w:t>Sıhhı</w:t>
            </w:r>
            <w:proofErr w:type="spellEnd"/>
            <w:r>
              <w:t xml:space="preserve"> Müessese Ruhsatı verilmesi.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20" w:line="259" w:lineRule="auto"/>
              <w:ind w:left="0" w:firstLine="0"/>
            </w:pPr>
            <w:r>
              <w:t xml:space="preserve">1-Başvuru beyan formu </w:t>
            </w:r>
          </w:p>
          <w:p w:rsidR="00DA2CDB" w:rsidRDefault="00DD2E24">
            <w:pPr>
              <w:spacing w:after="0" w:line="279" w:lineRule="auto"/>
              <w:ind w:left="0" w:firstLine="0"/>
            </w:pPr>
            <w:r>
              <w:t xml:space="preserve">2-Şahıs ise nüfus cüzdan sureti, şirket ise ticaret sicil gazetesi, imza sirküleri ve oda kayıt belgesi, tapu </w:t>
            </w:r>
            <w:proofErr w:type="gramStart"/>
            <w:r>
              <w:t>fotokopisi ,</w:t>
            </w:r>
            <w:proofErr w:type="gramEnd"/>
            <w:r>
              <w:t xml:space="preserve"> kiracı ise kontratı </w:t>
            </w:r>
          </w:p>
          <w:p w:rsidR="00DA2CDB" w:rsidRDefault="00DD2E24">
            <w:pPr>
              <w:spacing w:after="9" w:line="259" w:lineRule="auto"/>
              <w:ind w:left="0" w:firstLine="0"/>
            </w:pPr>
            <w:r>
              <w:t xml:space="preserve">3-İşletmenin yerini gösteren Bayındırlıktan tasdikli vaziyet planı  </w:t>
            </w:r>
          </w:p>
          <w:p w:rsidR="00DA2CDB" w:rsidRDefault="00DD2E24">
            <w:pPr>
              <w:spacing w:after="0" w:line="278" w:lineRule="auto"/>
              <w:ind w:left="0" w:firstLine="0"/>
            </w:pPr>
            <w:r>
              <w:t xml:space="preserve">4- Çevre kirlenmesini önlemek amacıyla alınacak tedbirlere ait kirleticilerin nitelik ve niceliğine göre hazırlanmış proje ve açıklama raporu </w:t>
            </w:r>
          </w:p>
          <w:p w:rsidR="00DA2CDB" w:rsidRDefault="00DD2E24">
            <w:pPr>
              <w:spacing w:after="0" w:line="279" w:lineRule="auto"/>
              <w:ind w:left="0" w:right="151" w:firstLine="0"/>
            </w:pPr>
            <w:r>
              <w:t xml:space="preserve">5-Şehir şebeke suyu bulunmayan yerlerde içme ve kullanma suyunun hangi kaynaktan sağlandığı ile bakteriyolojik ve kimyasal analiz </w:t>
            </w:r>
            <w:proofErr w:type="gramStart"/>
            <w:r>
              <w:t>raporu  6</w:t>
            </w:r>
            <w:proofErr w:type="gramEnd"/>
            <w:r>
              <w:t xml:space="preserve">-ÇED olumlu belgesi veya “ÇED gerekli değildir” belgesi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7-Yangın ve patlamalar için gerekli önlemlerin alındığına dair itfaiye raporu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8-Sorumlu Müdür sözleşmesi  </w:t>
            </w:r>
          </w:p>
          <w:p w:rsidR="00DA2CDB" w:rsidRDefault="00DD2E24">
            <w:pPr>
              <w:spacing w:after="10" w:line="259" w:lineRule="auto"/>
              <w:ind w:left="0" w:firstLine="0"/>
            </w:pPr>
            <w:r>
              <w:t xml:space="preserve">9-Emisyon izni </w:t>
            </w:r>
          </w:p>
          <w:p w:rsidR="00DA2CDB" w:rsidRDefault="00DD2E24">
            <w:pPr>
              <w:spacing w:after="3" w:line="259" w:lineRule="auto"/>
              <w:ind w:left="0" w:firstLine="0"/>
            </w:pPr>
            <w:r>
              <w:t xml:space="preserve">10-Deşarj izni </w:t>
            </w:r>
          </w:p>
          <w:p w:rsidR="00DA2CDB" w:rsidRDefault="00DD2E24">
            <w:pPr>
              <w:spacing w:after="19" w:line="259" w:lineRule="auto"/>
              <w:ind w:left="0" w:firstLine="0"/>
            </w:pPr>
            <w:r>
              <w:t xml:space="preserve">11-Geçiş yolu izin belgesi </w:t>
            </w:r>
          </w:p>
          <w:p w:rsidR="00DA2CDB" w:rsidRDefault="00DD2E24">
            <w:pPr>
              <w:spacing w:after="16" w:line="259" w:lineRule="auto"/>
              <w:ind w:left="0" w:firstLine="0"/>
            </w:pPr>
            <w:r>
              <w:t xml:space="preserve">12-İşletme Belgesi (Çalışma ve Sosyal Güvenlik Bakanlığından)  </w:t>
            </w:r>
          </w:p>
          <w:p w:rsidR="00DA2CDB" w:rsidRDefault="00DD2E24">
            <w:pPr>
              <w:spacing w:after="18" w:line="259" w:lineRule="auto"/>
              <w:ind w:left="0" w:firstLine="0"/>
            </w:pPr>
            <w:r>
              <w:t>13-</w:t>
            </w:r>
            <w:proofErr w:type="gramStart"/>
            <w:r>
              <w:t>Yapı  kullanma</w:t>
            </w:r>
            <w:proofErr w:type="gramEnd"/>
            <w:r>
              <w:t xml:space="preserve"> izin belgesi </w:t>
            </w:r>
          </w:p>
          <w:p w:rsidR="00DA2CDB" w:rsidRDefault="00DD2E24">
            <w:pPr>
              <w:spacing w:after="0" w:line="259" w:lineRule="auto"/>
              <w:ind w:left="0" w:right="27" w:firstLine="0"/>
            </w:pPr>
            <w:r>
              <w:t xml:space="preserve">14-Tabip sözleşmesi (Devamlı olarak en az 50 işçi çalıştıran işyerleri </w:t>
            </w:r>
            <w:proofErr w:type="gramStart"/>
            <w:r>
              <w:t>için)  15</w:t>
            </w:r>
            <w:proofErr w:type="gramEnd"/>
            <w:r>
              <w:t xml:space="preserve">-Tehlikeli atıklarla ilgili lisansa tabi ise belgesi,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Bütün belgeleri tamamlandıktan sonra 10 gün içinde verilir. </w:t>
            </w:r>
          </w:p>
        </w:tc>
      </w:tr>
    </w:tbl>
    <w:p w:rsidR="00DA2CDB" w:rsidRDefault="00DD2E24">
      <w:pPr>
        <w:spacing w:after="0" w:line="259" w:lineRule="auto"/>
        <w:ind w:left="0" w:firstLine="0"/>
        <w:jc w:val="both"/>
      </w:pPr>
      <w:r>
        <w:rPr>
          <w:color w:val="FF0000"/>
        </w:rPr>
        <w:t xml:space="preserve"> </w:t>
      </w:r>
    </w:p>
    <w:tbl>
      <w:tblPr>
        <w:tblStyle w:val="TableGrid"/>
        <w:tblW w:w="14323" w:type="dxa"/>
        <w:tblInd w:w="0" w:type="dxa"/>
        <w:tblCellMar>
          <w:top w:w="15" w:type="dxa"/>
          <w:left w:w="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66"/>
        <w:gridCol w:w="3552"/>
        <w:gridCol w:w="7433"/>
        <w:gridCol w:w="2772"/>
      </w:tblGrid>
      <w:tr w:rsidR="00DA2CDB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  <w:jc w:val="both"/>
            </w:pPr>
            <w:r>
              <w:t xml:space="preserve">S. NO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VATANDAŞA SUNULAN HİZMETİN ADI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BAŞVURADA İSTENİLEN BELGELER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9" w:line="259" w:lineRule="auto"/>
              <w:ind w:left="0" w:firstLine="0"/>
            </w:pPr>
            <w:r>
              <w:t xml:space="preserve">HİZMET TAMMALAMA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SÜRESİ (ENGEÇ) </w:t>
            </w:r>
          </w:p>
        </w:tc>
      </w:tr>
      <w:tr w:rsidR="00DA2CDB">
        <w:trPr>
          <w:trHeight w:val="39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7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38" w:line="240" w:lineRule="auto"/>
              <w:ind w:left="2" w:firstLine="0"/>
            </w:pPr>
            <w:r>
              <w:t xml:space="preserve">İş Yeri Açma ve Çalıştırma </w:t>
            </w:r>
            <w:proofErr w:type="gramStart"/>
            <w:r>
              <w:t>Ruhsatı  verilmesi</w:t>
            </w:r>
            <w:proofErr w:type="gramEnd"/>
            <w:r>
              <w:t xml:space="preserve">, Akaryakıt ve LPG İstasyonu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Ruhsatı verilmesi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20" w:line="259" w:lineRule="auto"/>
              <w:ind w:left="2" w:firstLine="0"/>
            </w:pPr>
            <w:r>
              <w:t xml:space="preserve">1-Başvuru beyan formu </w:t>
            </w:r>
          </w:p>
          <w:p w:rsidR="00DA2CDB" w:rsidRDefault="00DD2E24">
            <w:pPr>
              <w:spacing w:after="0" w:line="279" w:lineRule="auto"/>
              <w:ind w:left="2" w:firstLine="0"/>
            </w:pPr>
            <w:r>
              <w:t xml:space="preserve">2-Şahıs ise nüfus cüzdan sureti, şirket ise ticaret sicil gazetesi, imza sirküleri ve oda kayıt belgesi, tapu </w:t>
            </w:r>
            <w:proofErr w:type="gramStart"/>
            <w:r>
              <w:t>fotokopisi ,</w:t>
            </w:r>
            <w:proofErr w:type="gramEnd"/>
            <w:r>
              <w:t xml:space="preserve"> kiracı ise kontratı </w:t>
            </w:r>
          </w:p>
          <w:p w:rsidR="00DA2CDB" w:rsidRDefault="00DD2E24">
            <w:pPr>
              <w:spacing w:after="14" w:line="259" w:lineRule="auto"/>
              <w:ind w:left="2" w:firstLine="0"/>
            </w:pPr>
            <w:r>
              <w:t xml:space="preserve">3-Tesisin bulunduğu yeri gösteren onaylı plan (Sağlık Koruma bandı mesafeleri işlenmiş) </w:t>
            </w:r>
          </w:p>
          <w:p w:rsidR="00DA2CDB" w:rsidRDefault="00DD2E24">
            <w:pPr>
              <w:spacing w:after="0" w:line="280" w:lineRule="auto"/>
              <w:ind w:left="2" w:firstLine="0"/>
            </w:pPr>
            <w:r>
              <w:t xml:space="preserve">4-Çevre kirlenmesini önleyici tedbirler hakkında hazırlanmış proje ve açıklama raporu 5-Şehir şebeke suyu bulunmayan yerlerde içme ve kullanma suyunun hangi kaynaktan sağlandığı ile bakteriyolojik ve kimyasal analiz raporu  </w:t>
            </w:r>
          </w:p>
          <w:p w:rsidR="00DA2CDB" w:rsidRDefault="00DD2E24">
            <w:pPr>
              <w:spacing w:after="18" w:line="259" w:lineRule="auto"/>
              <w:ind w:left="2" w:firstLine="0"/>
            </w:pPr>
            <w:r>
              <w:t xml:space="preserve">6-Bayilik sözleşmesi </w:t>
            </w:r>
          </w:p>
          <w:p w:rsidR="00DA2CDB" w:rsidRDefault="00DD2E24">
            <w:pPr>
              <w:spacing w:after="17" w:line="259" w:lineRule="auto"/>
              <w:ind w:left="2" w:firstLine="0"/>
            </w:pPr>
            <w:r>
              <w:t xml:space="preserve">7-İtfaiye raporu (İlgili belediyeden) 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8-Sorumlu Müdür sözleşmesi </w:t>
            </w:r>
          </w:p>
          <w:p w:rsidR="00DA2CDB" w:rsidRDefault="00DD2E24">
            <w:pPr>
              <w:spacing w:after="5" w:line="259" w:lineRule="auto"/>
              <w:ind w:left="2" w:firstLine="0"/>
            </w:pPr>
            <w:r>
              <w:t xml:space="preserve">9-Emisyon izni  </w:t>
            </w:r>
          </w:p>
          <w:p w:rsidR="00DA2CDB" w:rsidRDefault="00DD2E24">
            <w:pPr>
              <w:spacing w:after="15" w:line="259" w:lineRule="auto"/>
              <w:ind w:left="2" w:firstLine="0"/>
            </w:pPr>
            <w:r>
              <w:t xml:space="preserve">10-Deşarj izni </w:t>
            </w:r>
          </w:p>
          <w:p w:rsidR="00DA2CDB" w:rsidRDefault="00DD2E24">
            <w:pPr>
              <w:spacing w:after="19" w:line="259" w:lineRule="auto"/>
              <w:ind w:left="2" w:firstLine="0"/>
            </w:pPr>
            <w:r>
              <w:t xml:space="preserve">11-Geçiş yolu izin belgesi </w:t>
            </w:r>
          </w:p>
          <w:p w:rsidR="00DA2CDB" w:rsidRDefault="00DD2E24">
            <w:pPr>
              <w:spacing w:after="16" w:line="259" w:lineRule="auto"/>
              <w:ind w:left="2" w:firstLine="0"/>
            </w:pPr>
            <w:r>
              <w:t xml:space="preserve">12-İşletme Belgesi (Çalışma ve Sosyal Güvenlik Bakanlığından)  </w:t>
            </w:r>
          </w:p>
          <w:p w:rsidR="00DA2CDB" w:rsidRDefault="00DD2E24">
            <w:pPr>
              <w:spacing w:after="9" w:line="259" w:lineRule="auto"/>
              <w:ind w:left="2" w:firstLine="0"/>
            </w:pPr>
            <w:r>
              <w:t>13-</w:t>
            </w:r>
            <w:proofErr w:type="gramStart"/>
            <w:r>
              <w:t>Yapı  kullanma</w:t>
            </w:r>
            <w:proofErr w:type="gramEnd"/>
            <w:r>
              <w:t xml:space="preserve"> izin belgesi </w:t>
            </w:r>
          </w:p>
          <w:p w:rsidR="00DA2CDB" w:rsidRDefault="00DD2E24">
            <w:pPr>
              <w:spacing w:after="11" w:line="259" w:lineRule="auto"/>
              <w:ind w:left="2" w:firstLine="0"/>
            </w:pPr>
            <w:r>
              <w:t xml:space="preserve">14-Güvenlik açısından uygunluk belgesi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15-ÇED olumlu belgesi veya “ÇED gerekli değildir” belgesi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Bütün belgeleri tamamlandıktan sonra 10 gün içinde verilir. </w:t>
            </w:r>
          </w:p>
        </w:tc>
      </w:tr>
      <w:tr w:rsidR="00DA2CDB">
        <w:trPr>
          <w:trHeight w:val="9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 (a) Grubu Maden İşletme Ruhsatı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1-Müracaat formu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2-Harita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3-Mülkiyet durum belgesi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4-Adres bildirim taahhütnamesi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Bütün belgeleri tamamlandıktan sonra 10 gün içinde verilir </w:t>
            </w:r>
          </w:p>
        </w:tc>
      </w:tr>
      <w:tr w:rsidR="00DA2CDB">
        <w:trPr>
          <w:trHeight w:val="9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9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Jeotermal Kaynak ve Doğal Mineralli Su ruhsatı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1-Başvuru beyan formu </w:t>
            </w:r>
          </w:p>
          <w:p w:rsidR="00DA2CDB" w:rsidRDefault="00DD2E24">
            <w:pPr>
              <w:spacing w:after="19" w:line="259" w:lineRule="auto"/>
              <w:ind w:left="2" w:firstLine="0"/>
            </w:pPr>
            <w:r>
              <w:t xml:space="preserve">2-1/25000 ölçekli pafta ve koordinatlar 3-Arama projesi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4-Gerçek ve tüzel kişiliğe ilişkin evraklar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Bütün belgeleri tamamlandıktan sonra 10 gün içinde verilir. </w:t>
            </w:r>
          </w:p>
        </w:tc>
      </w:tr>
      <w:tr w:rsidR="00DA2CDB">
        <w:trPr>
          <w:trHeight w:val="21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10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KİRALAMA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" w:line="259" w:lineRule="auto"/>
              <w:ind w:left="2" w:firstLine="0"/>
            </w:pPr>
            <w:r>
              <w:t xml:space="preserve">1-Noter tasdikli imza </w:t>
            </w:r>
            <w:proofErr w:type="spellStart"/>
            <w:r>
              <w:t>sirküsü</w:t>
            </w:r>
            <w:proofErr w:type="spellEnd"/>
            <w:r>
              <w:t xml:space="preserve">  </w:t>
            </w:r>
          </w:p>
          <w:p w:rsidR="00DA2CDB" w:rsidRDefault="00DD2E24">
            <w:pPr>
              <w:spacing w:after="17" w:line="259" w:lineRule="auto"/>
              <w:ind w:left="2" w:firstLine="0"/>
            </w:pPr>
            <w:r>
              <w:t xml:space="preserve">2-Kanuni İkametgahı </w:t>
            </w:r>
          </w:p>
          <w:p w:rsidR="00DA2CDB" w:rsidRDefault="00DD2E24">
            <w:pPr>
              <w:spacing w:after="17" w:line="259" w:lineRule="auto"/>
              <w:ind w:left="2" w:firstLine="0"/>
              <w:jc w:val="both"/>
            </w:pPr>
            <w:r>
              <w:t>3-Vekaleten ihaleye katılacak istekliler adına vekaletname ve noter tasdikli imza sirküleri 4-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4-Tüzel kişilerde yetki belgesi </w:t>
            </w:r>
          </w:p>
          <w:p w:rsidR="00DA2CDB" w:rsidRDefault="00DD2E24">
            <w:pPr>
              <w:spacing w:after="20" w:line="259" w:lineRule="auto"/>
              <w:ind w:left="2" w:firstLine="0"/>
            </w:pPr>
            <w:r>
              <w:t xml:space="preserve">5-Geçici teminat </w:t>
            </w:r>
          </w:p>
          <w:p w:rsidR="00DA2CDB" w:rsidRDefault="00DD2E24">
            <w:pPr>
              <w:spacing w:after="8" w:line="271" w:lineRule="auto"/>
              <w:ind w:left="2" w:firstLine="0"/>
            </w:pPr>
            <w:r>
              <w:t xml:space="preserve">6-İstekli ortak girişim olması halinde şekli ve içeriği ilgili mevzuatlarca belirlenen noter tasdikli ortak girişim beyannamesini </w:t>
            </w:r>
          </w:p>
          <w:p w:rsidR="00DA2CDB" w:rsidRDefault="00DD2E24">
            <w:pPr>
              <w:spacing w:after="12" w:line="259" w:lineRule="auto"/>
              <w:ind w:left="2" w:firstLine="0"/>
            </w:pPr>
            <w:r>
              <w:t xml:space="preserve">7-İlgili Birimlerde alacakları yer görme belgesini İbraz etmeleri gerekir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8-Diğer Belgeler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25 gün </w:t>
            </w:r>
          </w:p>
        </w:tc>
      </w:tr>
    </w:tbl>
    <w:p w:rsidR="00DA2CDB" w:rsidRDefault="00DD2E24">
      <w:pPr>
        <w:spacing w:after="0" w:line="259" w:lineRule="auto"/>
        <w:ind w:left="0" w:firstLine="0"/>
        <w:jc w:val="both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  <w:jc w:val="both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  <w:jc w:val="both"/>
      </w:pPr>
      <w:r>
        <w:rPr>
          <w:color w:val="FF0000"/>
        </w:rPr>
        <w:t xml:space="preserve"> </w:t>
      </w:r>
    </w:p>
    <w:tbl>
      <w:tblPr>
        <w:tblStyle w:val="TableGrid"/>
        <w:tblW w:w="14323" w:type="dxa"/>
        <w:tblInd w:w="0" w:type="dxa"/>
        <w:tblCellMar>
          <w:top w:w="15" w:type="dxa"/>
          <w:left w:w="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66"/>
        <w:gridCol w:w="3552"/>
        <w:gridCol w:w="7433"/>
        <w:gridCol w:w="2772"/>
      </w:tblGrid>
      <w:tr w:rsidR="00DA2CDB">
        <w:trPr>
          <w:trHeight w:val="5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  <w:jc w:val="both"/>
            </w:pPr>
            <w:r>
              <w:t xml:space="preserve">S. NO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VATANDAŞA SUNULAN HİZMETİN ADI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BAŞVURADA İSTENİLEN BELGELER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9" w:line="259" w:lineRule="auto"/>
              <w:ind w:left="0" w:firstLine="0"/>
            </w:pPr>
            <w:r>
              <w:t xml:space="preserve">HİZMET TAMMALAMA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SÜRESİ (ENGEÇ) </w:t>
            </w:r>
          </w:p>
        </w:tc>
      </w:tr>
      <w:tr w:rsidR="00DA2CDB">
        <w:trPr>
          <w:trHeight w:val="2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11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SATIŞ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6" w:line="259" w:lineRule="auto"/>
              <w:ind w:left="2" w:firstLine="0"/>
            </w:pPr>
            <w:r>
              <w:t xml:space="preserve">1-Noter tasdikli imza </w:t>
            </w:r>
            <w:proofErr w:type="spellStart"/>
            <w:r>
              <w:t>sirküsü</w:t>
            </w:r>
            <w:proofErr w:type="spellEnd"/>
            <w:r>
              <w:t xml:space="preserve">  </w:t>
            </w:r>
          </w:p>
          <w:p w:rsidR="00DA2CDB" w:rsidRDefault="00DD2E24">
            <w:pPr>
              <w:spacing w:line="259" w:lineRule="auto"/>
              <w:ind w:left="2" w:firstLine="0"/>
            </w:pPr>
            <w:r>
              <w:t xml:space="preserve">2-Kanuni İkametgahı </w:t>
            </w:r>
          </w:p>
          <w:p w:rsidR="00DA2CDB" w:rsidRDefault="00DD2E24">
            <w:pPr>
              <w:spacing w:after="17" w:line="259" w:lineRule="auto"/>
              <w:ind w:left="2" w:firstLine="0"/>
              <w:jc w:val="both"/>
            </w:pPr>
            <w:r>
              <w:t>3-Vekaleten ihaleye katılacak istekliler adına vekaletname ve noter tasdikli imza sirküleri 4-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4-Tüzel kişilerde yetki belgesi </w:t>
            </w:r>
          </w:p>
          <w:p w:rsidR="00DA2CDB" w:rsidRDefault="00DD2E24">
            <w:pPr>
              <w:spacing w:after="7" w:line="259" w:lineRule="auto"/>
              <w:ind w:left="2" w:firstLine="0"/>
            </w:pPr>
            <w:r>
              <w:t xml:space="preserve">5-Geçici teminat </w:t>
            </w:r>
          </w:p>
          <w:p w:rsidR="00DA2CDB" w:rsidRDefault="00DD2E24">
            <w:pPr>
              <w:spacing w:after="0" w:line="280" w:lineRule="auto"/>
              <w:ind w:left="2" w:firstLine="0"/>
            </w:pPr>
            <w:r>
              <w:t xml:space="preserve">6-İstekli ortak girişim olması halinde şekli ve içeriği ilgili mevzuatlarca belirlenen noter tasdikli ortak girişim beyannamesini </w:t>
            </w:r>
          </w:p>
          <w:p w:rsidR="00DA2CDB" w:rsidRDefault="00DD2E24">
            <w:pPr>
              <w:spacing w:after="0" w:line="259" w:lineRule="auto"/>
              <w:ind w:left="2" w:right="1017" w:firstLine="0"/>
              <w:jc w:val="both"/>
            </w:pPr>
            <w:r>
              <w:t xml:space="preserve">7-İlgili Birimlerde alacakları yer görme belgesini İbraz etmeleri gerekir 8-Diğer Belgeler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25 gün </w:t>
            </w:r>
          </w:p>
        </w:tc>
      </w:tr>
      <w:tr w:rsidR="00DA2CDB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12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Hisseli Arazi Satışı 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1- Tapu Kadastro İl Yazısı ve yazı ekinde tapu sureti, Değişiklik belgesi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D2E24" w:rsidRDefault="00DD2E24">
      <w:pPr>
        <w:spacing w:after="0" w:line="259" w:lineRule="auto"/>
        <w:ind w:left="0" w:firstLine="0"/>
      </w:pPr>
    </w:p>
    <w:p w:rsidR="00DD2E24" w:rsidRDefault="00DD2E24">
      <w:pPr>
        <w:spacing w:after="0" w:line="259" w:lineRule="auto"/>
        <w:ind w:left="0" w:firstLine="0"/>
      </w:pPr>
    </w:p>
    <w:p w:rsidR="00DA2CDB" w:rsidRDefault="00DD2E24">
      <w:pPr>
        <w:spacing w:after="17" w:line="259" w:lineRule="auto"/>
        <w:ind w:left="0" w:firstLine="0"/>
      </w:pPr>
      <w:r>
        <w:t xml:space="preserve"> </w:t>
      </w:r>
    </w:p>
    <w:p w:rsidR="00DA2CDB" w:rsidRDefault="00DD2E24">
      <w:pPr>
        <w:tabs>
          <w:tab w:val="center" w:pos="4339"/>
        </w:tabs>
        <w:ind w:left="-15" w:firstLine="0"/>
      </w:pPr>
      <w:r>
        <w:lastRenderedPageBreak/>
        <w:t xml:space="preserve">İlk Müracaat Yeri: İl Özel İdaresi </w:t>
      </w:r>
      <w:r>
        <w:tab/>
      </w:r>
      <w:r>
        <w:tab/>
      </w:r>
      <w:r>
        <w:tab/>
      </w:r>
      <w:r>
        <w:tab/>
      </w:r>
      <w:r>
        <w:tab/>
        <w:t xml:space="preserve">İkinci Müracaat Yeri: İl Özel İdaresi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377" w:type="dxa"/>
        <w:tblInd w:w="96" w:type="dxa"/>
        <w:tblCellMar>
          <w:top w:w="1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5537"/>
        <w:gridCol w:w="3668"/>
        <w:gridCol w:w="3056"/>
      </w:tblGrid>
      <w:tr w:rsidR="00DA2CDB">
        <w:trPr>
          <w:trHeight w:val="48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Tekin YAŞAR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İsim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Mehmet Nuri TURAN </w:t>
            </w:r>
          </w:p>
        </w:tc>
      </w:tr>
      <w:tr w:rsidR="00DA2CDB">
        <w:trPr>
          <w:trHeight w:val="5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:İmar</w:t>
            </w:r>
            <w:proofErr w:type="gramEnd"/>
            <w:r>
              <w:t xml:space="preserve"> ve </w:t>
            </w:r>
            <w:proofErr w:type="spellStart"/>
            <w:r>
              <w:t>Kent.İy</w:t>
            </w:r>
            <w:proofErr w:type="spellEnd"/>
            <w:r>
              <w:t xml:space="preserve">. Müdürü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Unvan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Genel Sekreter Yardımcısı </w:t>
            </w:r>
          </w:p>
        </w:tc>
      </w:tr>
      <w:tr w:rsidR="00DA2CDB">
        <w:trPr>
          <w:trHeight w:val="5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:İl</w:t>
            </w:r>
            <w:proofErr w:type="gramEnd"/>
            <w:r>
              <w:t xml:space="preserve"> Özel İdaresi IĞDIR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Adres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İl Özel İdaresi IĞDIR </w:t>
            </w:r>
          </w:p>
        </w:tc>
      </w:tr>
      <w:tr w:rsidR="00DA2CDB">
        <w:trPr>
          <w:trHeight w:val="51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:0 476 227 74 15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Tel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0 476 227 68 72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:0 476 227 8321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Faks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0 476 227 8321 </w:t>
            </w:r>
          </w:p>
        </w:tc>
      </w:tr>
      <w:tr w:rsidR="00DA2CDB">
        <w:trPr>
          <w:trHeight w:val="47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126421</wp:posOffset>
                      </wp:positionV>
                      <wp:extent cx="1347216" cy="6096"/>
                      <wp:effectExtent l="0" t="0" r="0" b="0"/>
                      <wp:wrapNone/>
                      <wp:docPr id="34259" name="Group 34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7216" cy="6096"/>
                                <a:chOff x="0" y="0"/>
                                <a:chExt cx="1347216" cy="6096"/>
                              </a:xfrm>
                            </wpg:grpSpPr>
                            <wps:wsp>
                              <wps:cNvPr id="42276" name="Shape 42276"/>
                              <wps:cNvSpPr/>
                              <wps:spPr>
                                <a:xfrm>
                                  <a:off x="0" y="0"/>
                                  <a:ext cx="13472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7216" h="9144">
                                      <a:moveTo>
                                        <a:pt x="0" y="0"/>
                                      </a:moveTo>
                                      <a:lnTo>
                                        <a:pt x="1347216" y="0"/>
                                      </a:lnTo>
                                      <a:lnTo>
                                        <a:pt x="13472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4259" style="width:106.08pt;height:0.47998pt;position:absolute;z-index:-2147483384;mso-position-horizontal-relative:text;mso-position-horizontal:absolute;margin-left:0.360001pt;mso-position-vertical-relative:text;margin-top:9.95444pt;" coordsize="13472,60">
                      <v:shape id="Shape 42277" style="position:absolute;width:13472;height:91;left:0;top:0;" coordsize="1347216,9144" path="m0,0l1347216,0l134721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tekin.yasar@icisleri.gov.tr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E-Posta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nurituran76@mynet.com </w:t>
            </w:r>
          </w:p>
        </w:tc>
      </w:tr>
    </w:tbl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A2CDB" w:rsidRDefault="00DA2CDB">
      <w:pPr>
        <w:spacing w:after="0" w:line="259" w:lineRule="auto"/>
        <w:ind w:left="0" w:firstLine="0"/>
      </w:pPr>
    </w:p>
    <w:p w:rsidR="00DD2E24" w:rsidRDefault="00DD2E24">
      <w:pPr>
        <w:spacing w:after="0" w:line="259" w:lineRule="auto"/>
        <w:ind w:left="0" w:firstLine="0"/>
      </w:pPr>
    </w:p>
    <w:p w:rsidR="00DA2CDB" w:rsidRPr="00DD2E24" w:rsidRDefault="00DD2E24">
      <w:pPr>
        <w:spacing w:after="0" w:line="259" w:lineRule="auto"/>
        <w:ind w:left="0" w:firstLine="0"/>
        <w:rPr>
          <w:b/>
        </w:rPr>
      </w:pPr>
      <w:r>
        <w:rPr>
          <w:b/>
        </w:rPr>
        <w:lastRenderedPageBreak/>
        <w:t xml:space="preserve"> </w:t>
      </w:r>
      <w:r w:rsidRPr="00DD2E24">
        <w:rPr>
          <w:b/>
        </w:rPr>
        <w:t>SU VE KANAL HİZMETLERİ MÜDÜRLÜĞÜ</w:t>
      </w:r>
    </w:p>
    <w:tbl>
      <w:tblPr>
        <w:tblStyle w:val="TableGrid"/>
        <w:tblW w:w="15277" w:type="dxa"/>
        <w:tblInd w:w="0" w:type="dxa"/>
        <w:tblCellMar>
          <w:top w:w="15" w:type="dxa"/>
          <w:left w:w="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16"/>
        <w:gridCol w:w="2870"/>
        <w:gridCol w:w="3108"/>
        <w:gridCol w:w="6201"/>
        <w:gridCol w:w="2582"/>
      </w:tblGrid>
      <w:tr w:rsidR="00DD2E24" w:rsidTr="00DD2E24">
        <w:trPr>
          <w:trHeight w:val="4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  <w:jc w:val="both"/>
            </w:pPr>
            <w:r>
              <w:t xml:space="preserve">S. NO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VATANDAŞA SUNULAN HİZMETİN ADI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BAŞVURUDA İSTENEN BELGELER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7" w:line="259" w:lineRule="auto"/>
              <w:ind w:left="2" w:firstLine="0"/>
            </w:pPr>
            <w:r>
              <w:t xml:space="preserve">HİZMETİN TAMAMLANMA </w:t>
            </w:r>
          </w:p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SÜRESİ (EN GEÇ) </w:t>
            </w:r>
          </w:p>
        </w:tc>
      </w:tr>
      <w:tr w:rsidR="00DD2E24" w:rsidTr="00DD2E24">
        <w:trPr>
          <w:trHeight w:val="2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Sondaj Kuyusu Açılması İşi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Talep (Kaymakamlık veya Köy Muhtarı Müracaat) Muhtar T.C. Kimlik No ve irtibat Tel.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120 gün </w:t>
            </w:r>
          </w:p>
        </w:tc>
      </w:tr>
      <w:tr w:rsidR="00DD2E24" w:rsidTr="00DD2E24">
        <w:trPr>
          <w:trHeight w:val="3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İçme Suyu Şebekeli Tesis Yapımı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İş programı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120 gün </w:t>
            </w:r>
          </w:p>
        </w:tc>
      </w:tr>
      <w:tr w:rsidR="00DD2E24" w:rsidTr="00DD2E24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Kanalizasyon Yapımı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İş programı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180 gün </w:t>
            </w:r>
          </w:p>
        </w:tc>
      </w:tr>
      <w:tr w:rsidR="00DD2E24" w:rsidTr="00DD2E24">
        <w:trPr>
          <w:trHeight w:val="2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Kanalizasyon Bakım Onarım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Köy Muhtarı Başvurusu Muhtar T.C. Kimlik No ve İrtibat Telefonu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10 gün </w:t>
            </w:r>
          </w:p>
        </w:tc>
      </w:tr>
      <w:tr w:rsidR="00DD2E24" w:rsidTr="00DD2E24">
        <w:trPr>
          <w:trHeight w:val="2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5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İçme Suyu Tesis Geliştirme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İş programı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90 gün </w:t>
            </w:r>
          </w:p>
        </w:tc>
      </w:tr>
      <w:tr w:rsidR="00DD2E24" w:rsidTr="00DD2E24">
        <w:trPr>
          <w:trHeight w:val="2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6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İçme Suyu Bakım Onarım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Köy Muhtarı Başvurusu Muhtar T.C. Kimlik No ve İrtibat Telefonu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20 gün </w:t>
            </w:r>
          </w:p>
        </w:tc>
      </w:tr>
      <w:tr w:rsidR="00DD2E24" w:rsidTr="00DD2E24">
        <w:trPr>
          <w:trHeight w:val="4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7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İçme Suyu Limit Onarım Hizmetleri ile çalışmalar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Köy Muhtarı Başvurusu Muhtar T.C. Kimlik No ve İrtibat Telefonu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20 gün </w:t>
            </w:r>
          </w:p>
        </w:tc>
      </w:tr>
      <w:tr w:rsidR="00DD2E24" w:rsidTr="00DD2E24">
        <w:trPr>
          <w:trHeight w:val="2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8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İçme Suyu ENH Yapım İşi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İş Programı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30 gün </w:t>
            </w:r>
          </w:p>
        </w:tc>
      </w:tr>
      <w:tr w:rsidR="00DD2E24" w:rsidTr="00DD2E24">
        <w:trPr>
          <w:trHeight w:val="2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9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EHN Yenileme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İş programı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20 gün </w:t>
            </w:r>
          </w:p>
        </w:tc>
      </w:tr>
      <w:tr w:rsidR="00DD2E24" w:rsidTr="00DD2E24">
        <w:trPr>
          <w:trHeight w:val="2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10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Motopomp Montaj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Köy Muhtarı Başvurusu T.C. Kimlik No ve İrtibat Telefonu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10 gün </w:t>
            </w:r>
          </w:p>
        </w:tc>
      </w:tr>
      <w:tr w:rsidR="00DD2E24" w:rsidTr="00DD2E24">
        <w:trPr>
          <w:trHeight w:val="2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11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Motopomp Bakım Onarım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0" w:firstLine="0"/>
            </w:pPr>
            <w:r>
              <w:t xml:space="preserve">Köy Muhtarı Başvurusu Muhtar T.C. Kimlik No ve İrtibat Telefonu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4" w:rsidRDefault="00DD2E24">
            <w:pPr>
              <w:spacing w:after="0" w:line="259" w:lineRule="auto"/>
              <w:ind w:left="2" w:firstLine="0"/>
            </w:pPr>
            <w:r>
              <w:t xml:space="preserve">10 gün </w:t>
            </w:r>
          </w:p>
        </w:tc>
      </w:tr>
    </w:tbl>
    <w:p w:rsidR="00DA2CDB" w:rsidRDefault="00DD2E24">
      <w:pPr>
        <w:spacing w:after="13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14" w:line="259" w:lineRule="auto"/>
        <w:ind w:left="0" w:firstLine="0"/>
      </w:pPr>
      <w:r>
        <w:t xml:space="preserve"> </w:t>
      </w:r>
    </w:p>
    <w:p w:rsidR="00DA2CDB" w:rsidRDefault="00DD2E24">
      <w:pPr>
        <w:tabs>
          <w:tab w:val="center" w:pos="4339"/>
        </w:tabs>
        <w:ind w:left="-15" w:firstLine="0"/>
      </w:pPr>
      <w:r>
        <w:t xml:space="preserve">İlk Müracaat Yeri: İl Özel İdaresi </w:t>
      </w:r>
      <w:r>
        <w:tab/>
        <w:t xml:space="preserve">İkinci Müracaat Yeri: İl Özel İdaresi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377" w:type="dxa"/>
        <w:tblInd w:w="175" w:type="dxa"/>
        <w:tblCellMar>
          <w:top w:w="12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5809"/>
        <w:gridCol w:w="3399"/>
        <w:gridCol w:w="3053"/>
      </w:tblGrid>
      <w:tr w:rsidR="00DA2CDB">
        <w:trPr>
          <w:trHeight w:val="48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Abbas KARABAĞ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Mehmet Nuri TURAN </w:t>
            </w:r>
          </w:p>
        </w:tc>
      </w:tr>
      <w:tr w:rsidR="00DA2CDB">
        <w:trPr>
          <w:trHeight w:val="51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:Su</w:t>
            </w:r>
            <w:proofErr w:type="gramEnd"/>
            <w:r>
              <w:t xml:space="preserve"> ve Kanal Hizmetleri Müdürü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Genel Sekreter Yardımcısı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:İl</w:t>
            </w:r>
            <w:proofErr w:type="gramEnd"/>
            <w:r>
              <w:t xml:space="preserve"> Özel İdaresi IĞDIR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İl Özel İdaresi IĞDIR </w:t>
            </w:r>
          </w:p>
        </w:tc>
      </w:tr>
      <w:tr w:rsidR="00DA2CDB">
        <w:trPr>
          <w:trHeight w:val="5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:0 476 227 74 65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68 72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:0 476 226 21 99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8321 </w:t>
            </w:r>
          </w:p>
        </w:tc>
      </w:tr>
      <w:tr w:rsidR="00DA2CDB">
        <w:trPr>
          <w:trHeight w:val="47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4521</wp:posOffset>
                      </wp:positionH>
                      <wp:positionV relativeFrom="paragraph">
                        <wp:posOffset>126370</wp:posOffset>
                      </wp:positionV>
                      <wp:extent cx="1516380" cy="6096"/>
                      <wp:effectExtent l="0" t="0" r="0" b="0"/>
                      <wp:wrapNone/>
                      <wp:docPr id="37235" name="Group 37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6380" cy="6096"/>
                                <a:chOff x="0" y="0"/>
                                <a:chExt cx="1516380" cy="6096"/>
                              </a:xfrm>
                            </wpg:grpSpPr>
                            <wps:wsp>
                              <wps:cNvPr id="42278" name="Shape 42278"/>
                              <wps:cNvSpPr/>
                              <wps:spPr>
                                <a:xfrm>
                                  <a:off x="0" y="0"/>
                                  <a:ext cx="15163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6380" h="9144">
                                      <a:moveTo>
                                        <a:pt x="0" y="0"/>
                                      </a:moveTo>
                                      <a:lnTo>
                                        <a:pt x="1516380" y="0"/>
                                      </a:lnTo>
                                      <a:lnTo>
                                        <a:pt x="15163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7235" style="width:119.4pt;height:0.47998pt;position:absolute;z-index:-2147483216;mso-position-horizontal-relative:text;mso-position-horizontal:absolute;margin-left:0.355988pt;mso-position-vertical-relative:text;margin-top:9.95041pt;" coordsize="15163,60">
                      <v:shape id="Shape 42279" style="position:absolute;width:15163;height:91;left:0;top:0;" coordsize="1516380,9144" path="m0,0l1516380,0l151638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abbas.karabag@icisleri.gov.tr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 nurituran76@mynet.com </w:t>
            </w:r>
          </w:p>
        </w:tc>
      </w:tr>
    </w:tbl>
    <w:p w:rsidR="00DD2E24" w:rsidRDefault="00DD2E24">
      <w:pPr>
        <w:pStyle w:val="Balk1"/>
        <w:ind w:left="-5"/>
      </w:pPr>
    </w:p>
    <w:p w:rsidR="00DD2E24" w:rsidRPr="00DD2E24" w:rsidRDefault="00DD2E24" w:rsidP="00DD2E24"/>
    <w:p w:rsidR="00DA2CDB" w:rsidRDefault="00DD2E24" w:rsidP="00DD2E24">
      <w:pPr>
        <w:pStyle w:val="Balk1"/>
        <w:ind w:left="-5"/>
      </w:pPr>
      <w:r>
        <w:lastRenderedPageBreak/>
        <w:t xml:space="preserve">DESTEK HİZMETLERİ MÜDÜRLÜĞÜ 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318" w:type="dxa"/>
        <w:tblInd w:w="0" w:type="dxa"/>
        <w:tblCellMar>
          <w:top w:w="15" w:type="dxa"/>
          <w:left w:w="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66"/>
        <w:gridCol w:w="3545"/>
        <w:gridCol w:w="7373"/>
        <w:gridCol w:w="2834"/>
      </w:tblGrid>
      <w:tr w:rsidR="00DA2CDB">
        <w:trPr>
          <w:trHeight w:val="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  <w:jc w:val="both"/>
            </w:pPr>
            <w:r>
              <w:t xml:space="preserve">S. NO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VATANDAŞA SUNULAN HİZMETİN ADI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BAŞVURUDA İSTENİLEN BELGELER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8" w:line="259" w:lineRule="auto"/>
              <w:ind w:left="2" w:firstLine="0"/>
            </w:pPr>
            <w:r>
              <w:t xml:space="preserve">HİZMETİN TAMAMLANMA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SÜRESİ </w:t>
            </w:r>
          </w:p>
        </w:tc>
      </w:tr>
      <w:tr w:rsidR="00DA2CDB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BİMER </w:t>
            </w:r>
            <w:proofErr w:type="gramStart"/>
            <w:r>
              <w:t>( Başbakanlık</w:t>
            </w:r>
            <w:proofErr w:type="gramEnd"/>
            <w:r>
              <w:t xml:space="preserve"> İletişim Merkezi )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1-Online Sistemden Başvuru (4982 Sayılı ve/veya 3071 sayılı Kanun kapsamında)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>15+</w:t>
            </w:r>
            <w:proofErr w:type="gramStart"/>
            <w:r>
              <w:t>15  İş</w:t>
            </w:r>
            <w:proofErr w:type="gramEnd"/>
            <w:r>
              <w:t xml:space="preserve"> Günü 30 gün </w:t>
            </w:r>
          </w:p>
        </w:tc>
      </w:tr>
      <w:tr w:rsidR="00DA2CDB">
        <w:trPr>
          <w:trHeight w:val="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e</w:t>
            </w:r>
            <w:proofErr w:type="gramEnd"/>
            <w:r>
              <w:t xml:space="preserve">-içişleri Yeni Bilgi Edinme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1-Online Sistemden Başvuru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15 işgünü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14" w:line="259" w:lineRule="auto"/>
        <w:ind w:left="0" w:firstLine="0"/>
      </w:pPr>
      <w:r>
        <w:t xml:space="preserve"> </w:t>
      </w:r>
    </w:p>
    <w:p w:rsidR="00DA2CDB" w:rsidRDefault="00DD2E24">
      <w:pPr>
        <w:tabs>
          <w:tab w:val="center" w:pos="4339"/>
        </w:tabs>
        <w:ind w:left="-15" w:firstLine="0"/>
      </w:pPr>
      <w:r>
        <w:t xml:space="preserve">İlk Müracaat Yeri: İl Özel İdaresi </w:t>
      </w:r>
      <w:r>
        <w:tab/>
      </w:r>
      <w:r>
        <w:tab/>
      </w:r>
      <w:r>
        <w:tab/>
      </w:r>
      <w:r>
        <w:tab/>
      </w:r>
      <w:r>
        <w:tab/>
        <w:t xml:space="preserve">İkinci Müracaat Yeri: İl Özel İdaresi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377" w:type="dxa"/>
        <w:tblInd w:w="96" w:type="dxa"/>
        <w:tblCellMar>
          <w:top w:w="1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5617"/>
        <w:gridCol w:w="3588"/>
        <w:gridCol w:w="3056"/>
      </w:tblGrid>
      <w:tr w:rsidR="00DA2CDB">
        <w:trPr>
          <w:trHeight w:val="47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Birgül NASİN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İsim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Mehmet Ali BULUT </w:t>
            </w:r>
          </w:p>
        </w:tc>
      </w:tr>
      <w:tr w:rsidR="00DA2CDB">
        <w:trPr>
          <w:trHeight w:val="51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:Bilgi</w:t>
            </w:r>
            <w:proofErr w:type="gramEnd"/>
            <w:r>
              <w:t xml:space="preserve"> İşlem Müdürü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Unvan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Genel Sekreter Yardımcısı </w:t>
            </w:r>
          </w:p>
        </w:tc>
      </w:tr>
      <w:tr w:rsidR="00DA2CDB">
        <w:trPr>
          <w:trHeight w:val="5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:İl</w:t>
            </w:r>
            <w:proofErr w:type="gramEnd"/>
            <w:r>
              <w:t xml:space="preserve"> Özel İdaresi IĞDIR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Adres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İl Özel İdaresi IĞDIR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:0 476 227 74 15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Tel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0 476 227 19 36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:0 476 227 8321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Faks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0 476 227 8321 </w:t>
            </w:r>
          </w:p>
        </w:tc>
      </w:tr>
      <w:tr w:rsidR="00DA2CDB">
        <w:trPr>
          <w:trHeight w:val="47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126421</wp:posOffset>
                      </wp:positionV>
                      <wp:extent cx="1432560" cy="6096"/>
                      <wp:effectExtent l="0" t="0" r="0" b="0"/>
                      <wp:wrapNone/>
                      <wp:docPr id="32758" name="Group 32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560" cy="6096"/>
                                <a:chOff x="0" y="0"/>
                                <a:chExt cx="1432560" cy="6096"/>
                              </a:xfrm>
                            </wpg:grpSpPr>
                            <wps:wsp>
                              <wps:cNvPr id="42280" name="Shape 42280"/>
                              <wps:cNvSpPr/>
                              <wps:spPr>
                                <a:xfrm>
                                  <a:off x="0" y="0"/>
                                  <a:ext cx="14325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560" h="9144">
                                      <a:moveTo>
                                        <a:pt x="0" y="0"/>
                                      </a:moveTo>
                                      <a:lnTo>
                                        <a:pt x="1432560" y="0"/>
                                      </a:lnTo>
                                      <a:lnTo>
                                        <a:pt x="14325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758" style="width:112.8pt;height:0.47998pt;position:absolute;z-index:-2147483409;mso-position-horizontal-relative:text;mso-position-horizontal:absolute;margin-left:0.360001pt;mso-position-vertical-relative:text;margin-top:9.95441pt;" coordsize="14325,60">
                      <v:shape id="Shape 42281" style="position:absolute;width:14325;height:91;left:0;top:0;" coordsize="1432560,9144" path="m0,0l1432560,0l143256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birgul.nasim@icisleri.gov.tr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E-Posta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 </w:t>
            </w:r>
          </w:p>
        </w:tc>
      </w:tr>
    </w:tbl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Pr="00DD2E24" w:rsidRDefault="00DD2E24" w:rsidP="00DD2E24"/>
    <w:p w:rsidR="00DD2E24" w:rsidRDefault="00DD2E24">
      <w:pPr>
        <w:pStyle w:val="Balk1"/>
        <w:ind w:left="-5"/>
      </w:pPr>
    </w:p>
    <w:p w:rsidR="00DA2CDB" w:rsidRDefault="00DD2E24">
      <w:pPr>
        <w:pStyle w:val="Balk1"/>
        <w:ind w:left="-5"/>
      </w:pPr>
      <w:r>
        <w:t xml:space="preserve">PLAN PROJE YATIRIM VE İNŞAAT MÜDÜRLÜĞÜ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318" w:type="dxa"/>
        <w:tblInd w:w="0" w:type="dxa"/>
        <w:tblCellMar>
          <w:top w:w="12" w:type="dxa"/>
          <w:left w:w="2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545"/>
        <w:gridCol w:w="7373"/>
        <w:gridCol w:w="2834"/>
      </w:tblGrid>
      <w:tr w:rsidR="00DA2CDB">
        <w:trPr>
          <w:trHeight w:val="50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  <w:jc w:val="both"/>
            </w:pPr>
            <w:r>
              <w:t xml:space="preserve">S. NO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VATANDAŞA SUNULAN HİZMETİN ADI 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BAŞVURUDA İSTENİLEN BELGELER 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DB" w:rsidRDefault="00DD2E24">
            <w:pPr>
              <w:spacing w:after="20" w:line="259" w:lineRule="auto"/>
              <w:ind w:left="0" w:firstLine="0"/>
            </w:pPr>
            <w:r>
              <w:t xml:space="preserve">HİZMETİN TAMAMLANMA </w:t>
            </w:r>
          </w:p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SÜRESİ (EN GEÇ SÜRE) </w:t>
            </w:r>
          </w:p>
        </w:tc>
      </w:tr>
      <w:tr w:rsidR="00DA2CDB">
        <w:trPr>
          <w:trHeight w:val="57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DB" w:rsidRDefault="00DD2E24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İş Bitirme Belgesi 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1-Geçici Kabul Tutanağı, SSK Yazısı, Vergi Borcu Yazısı 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2 Gün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 w:rsidP="00DD2E24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A2CDB" w:rsidRDefault="00DD2E24">
      <w:pPr>
        <w:spacing w:after="14" w:line="259" w:lineRule="auto"/>
        <w:ind w:left="0" w:firstLine="0"/>
      </w:pPr>
      <w:r>
        <w:t xml:space="preserve"> </w:t>
      </w:r>
    </w:p>
    <w:p w:rsidR="00DA2CDB" w:rsidRDefault="00DD2E24">
      <w:pPr>
        <w:tabs>
          <w:tab w:val="center" w:pos="4339"/>
        </w:tabs>
        <w:ind w:left="-15" w:firstLine="0"/>
      </w:pPr>
      <w:r>
        <w:t xml:space="preserve">İlk Müracaat Yeri: İl Özel İdaresi </w:t>
      </w:r>
      <w:r>
        <w:tab/>
        <w:t xml:space="preserve">İkinci Müracaat Yeri: İl Özel İdaresi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377" w:type="dxa"/>
        <w:tblInd w:w="96" w:type="dxa"/>
        <w:tblCellMar>
          <w:top w:w="1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4"/>
        <w:gridCol w:w="5369"/>
        <w:gridCol w:w="3843"/>
        <w:gridCol w:w="3101"/>
      </w:tblGrid>
      <w:tr w:rsidR="00DA2CDB">
        <w:trPr>
          <w:trHeight w:val="47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İbrahim TURAN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İsim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Mehmet Ali BULUT </w:t>
            </w:r>
          </w:p>
        </w:tc>
      </w:tr>
      <w:tr w:rsidR="00DA2CDB">
        <w:trPr>
          <w:trHeight w:val="51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:Yapı</w:t>
            </w:r>
            <w:proofErr w:type="gramEnd"/>
            <w:r>
              <w:t xml:space="preserve"> Kontrol Müdürü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Unvan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Genel Sekreter Yardımcısı </w:t>
            </w:r>
          </w:p>
        </w:tc>
      </w:tr>
      <w:tr w:rsidR="00DA2CDB">
        <w:trPr>
          <w:trHeight w:val="5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:İl</w:t>
            </w:r>
            <w:proofErr w:type="gramEnd"/>
            <w:r>
              <w:t xml:space="preserve"> Özel İdaresi IĞDIR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Adres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İl Özel İdaresi IĞDIR </w:t>
            </w:r>
          </w:p>
        </w:tc>
      </w:tr>
      <w:tr w:rsidR="00DA2CDB">
        <w:trPr>
          <w:trHeight w:val="5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:0 476 227 74 15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Tel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19 36 </w:t>
            </w:r>
          </w:p>
        </w:tc>
      </w:tr>
      <w:tr w:rsidR="00DA2CDB">
        <w:trPr>
          <w:trHeight w:val="48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:0 476 227 8321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Faks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8321 </w:t>
            </w:r>
          </w:p>
        </w:tc>
      </w:tr>
      <w:tr w:rsidR="00DA2CDB">
        <w:trPr>
          <w:trHeight w:val="248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 </w:t>
            </w:r>
          </w:p>
        </w:tc>
        <w:tc>
          <w:tcPr>
            <w:tcW w:w="5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ibrahim.turan@icisleri.gov.tr </w:t>
            </w:r>
          </w:p>
        </w:tc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E-Posta              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A2CDB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A2C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A2C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A2C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A2CDB">
            <w:pPr>
              <w:spacing w:after="160" w:line="259" w:lineRule="auto"/>
              <w:ind w:left="0" w:firstLine="0"/>
            </w:pP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lastRenderedPageBreak/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pStyle w:val="Balk1"/>
        <w:ind w:left="-5"/>
      </w:pPr>
      <w:r>
        <w:t xml:space="preserve">TARIMSAL HİZMETLER MÜDÜRLÜĞÜ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318" w:type="dxa"/>
        <w:tblInd w:w="0" w:type="dxa"/>
        <w:tblCellMar>
          <w:top w:w="15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66"/>
        <w:gridCol w:w="3545"/>
        <w:gridCol w:w="7373"/>
        <w:gridCol w:w="2834"/>
      </w:tblGrid>
      <w:tr w:rsidR="00DA2CDB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  <w:jc w:val="both"/>
            </w:pPr>
            <w:r>
              <w:t xml:space="preserve">S. NO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VATANDAŞA SUNULAN HİZMETİN ADI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BAŞVURUDA İSTENİLEN BELGELER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20" w:line="259" w:lineRule="auto"/>
              <w:ind w:left="7" w:firstLine="0"/>
            </w:pPr>
            <w:r>
              <w:t xml:space="preserve">HİZMETİN TAMAMLANMA </w:t>
            </w:r>
          </w:p>
          <w:p w:rsidR="00DA2CDB" w:rsidRDefault="00DD2E24">
            <w:pPr>
              <w:spacing w:after="0" w:line="259" w:lineRule="auto"/>
              <w:ind w:left="7" w:firstLine="0"/>
            </w:pPr>
            <w:proofErr w:type="gramStart"/>
            <w:r>
              <w:t>SÜRESİ  (</w:t>
            </w:r>
            <w:proofErr w:type="gramEnd"/>
            <w:r>
              <w:t xml:space="preserve">EN GEÇ SÜRE) </w:t>
            </w:r>
          </w:p>
        </w:tc>
      </w:tr>
      <w:tr w:rsidR="00DA2CDB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Jips Serme ve tava yapımı.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1-Dilekçe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1 yıl </w:t>
            </w:r>
          </w:p>
        </w:tc>
      </w:tr>
      <w:tr w:rsidR="00DA2CDB">
        <w:trPr>
          <w:trHeight w:val="6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Toprak analizi.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1-Dilekçe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2-Toprak numunesi  </w:t>
            </w:r>
          </w:p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3-Ücret Makbuzu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 </w:t>
            </w:r>
          </w:p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30 gün </w:t>
            </w:r>
          </w:p>
        </w:tc>
      </w:tr>
      <w:tr w:rsidR="00DA2CDB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Toprak Sulama Tesisi ve HİS </w:t>
            </w:r>
            <w:proofErr w:type="spellStart"/>
            <w:r>
              <w:t>Göleti</w:t>
            </w:r>
            <w:proofErr w:type="spellEnd"/>
            <w:r>
              <w:t xml:space="preserve"> yapım, bakım- onarım hizmeti.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-23" w:firstLine="0"/>
            </w:pPr>
            <w:r>
              <w:t xml:space="preserve"> Muhtarlık dilekçesi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Yıl boyu </w:t>
            </w:r>
          </w:p>
        </w:tc>
      </w:tr>
      <w:tr w:rsidR="00DA2CDB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Arazi tesviye etüt hizmeti.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5" w:firstLine="0"/>
            </w:pPr>
            <w: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</w:pPr>
            <w:r>
              <w:t xml:space="preserve">1 Hafta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15" w:line="259" w:lineRule="auto"/>
        <w:ind w:left="0" w:firstLine="0"/>
      </w:pPr>
      <w:r>
        <w:t xml:space="preserve"> </w:t>
      </w:r>
    </w:p>
    <w:p w:rsidR="00DA2CDB" w:rsidRDefault="00DD2E24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17" w:line="259" w:lineRule="auto"/>
        <w:ind w:left="0" w:firstLine="0"/>
      </w:pPr>
      <w:r>
        <w:t xml:space="preserve"> </w:t>
      </w:r>
    </w:p>
    <w:p w:rsidR="00DA2CDB" w:rsidRDefault="00DD2E24">
      <w:pPr>
        <w:tabs>
          <w:tab w:val="center" w:pos="4339"/>
        </w:tabs>
        <w:ind w:left="-15" w:firstLine="0"/>
      </w:pPr>
      <w:r>
        <w:t xml:space="preserve">İlk Müracaat Yeri: İl Özel İdaresi </w:t>
      </w:r>
      <w:r>
        <w:tab/>
      </w:r>
      <w:r>
        <w:tab/>
      </w:r>
      <w:r>
        <w:tab/>
      </w:r>
      <w:r>
        <w:tab/>
      </w:r>
      <w:r>
        <w:tab/>
        <w:t xml:space="preserve">İkinci Müracaat Yeri: İl Özel İdaresi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380" w:type="dxa"/>
        <w:tblInd w:w="175" w:type="dxa"/>
        <w:tblCellMar>
          <w:top w:w="1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4"/>
        <w:gridCol w:w="5669"/>
        <w:gridCol w:w="3543"/>
        <w:gridCol w:w="3104"/>
      </w:tblGrid>
      <w:tr w:rsidR="00DA2CDB">
        <w:trPr>
          <w:trHeight w:val="47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Ali YILDIZ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Mehmet Nuri TURAN </w:t>
            </w:r>
          </w:p>
        </w:tc>
      </w:tr>
      <w:tr w:rsidR="00DA2CDB">
        <w:trPr>
          <w:trHeight w:val="51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:Tarımsal</w:t>
            </w:r>
            <w:proofErr w:type="gramEnd"/>
            <w:r>
              <w:t xml:space="preserve"> Hizmetler Müdür V.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Genel Sekreter Yardımcısı </w:t>
            </w:r>
          </w:p>
        </w:tc>
      </w:tr>
      <w:tr w:rsidR="00DA2CDB">
        <w:trPr>
          <w:trHeight w:val="51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:İl</w:t>
            </w:r>
            <w:proofErr w:type="gramEnd"/>
            <w:r>
              <w:t xml:space="preserve"> Özel İdaresi IĞDIR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İl Özel İdaresi IĞDIR </w:t>
            </w:r>
          </w:p>
        </w:tc>
      </w:tr>
      <w:tr w:rsidR="00DA2CDB">
        <w:trPr>
          <w:trHeight w:val="47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:0 476 227 65 42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0 476 227 68 72 </w:t>
            </w:r>
          </w:p>
        </w:tc>
      </w:tr>
      <w:tr w:rsidR="00DA2CDB">
        <w:trPr>
          <w:trHeight w:val="478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:0 476 227 65 45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0 476 227 8321 </w:t>
            </w:r>
          </w:p>
        </w:tc>
      </w:tr>
      <w:tr w:rsidR="00DA2CDB">
        <w:trPr>
          <w:trHeight w:val="248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ali.yildiz@icisleri.gov.tr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4571</wp:posOffset>
                      </wp:positionH>
                      <wp:positionV relativeFrom="paragraph">
                        <wp:posOffset>126420</wp:posOffset>
                      </wp:positionV>
                      <wp:extent cx="1277366" cy="6097"/>
                      <wp:effectExtent l="0" t="0" r="0" b="0"/>
                      <wp:wrapNone/>
                      <wp:docPr id="35395" name="Group 35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7366" cy="6097"/>
                                <a:chOff x="0" y="0"/>
                                <a:chExt cx="1277366" cy="6097"/>
                              </a:xfrm>
                            </wpg:grpSpPr>
                            <wps:wsp>
                              <wps:cNvPr id="42282" name="Shape 42282"/>
                              <wps:cNvSpPr/>
                              <wps:spPr>
                                <a:xfrm>
                                  <a:off x="0" y="0"/>
                                  <a:ext cx="12773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7366" h="9144">
                                      <a:moveTo>
                                        <a:pt x="0" y="0"/>
                                      </a:moveTo>
                                      <a:lnTo>
                                        <a:pt x="1277366" y="0"/>
                                      </a:lnTo>
                                      <a:lnTo>
                                        <a:pt x="12773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395" style="width:100.58pt;height:0.480042pt;position:absolute;z-index:-2147483341;mso-position-horizontal-relative:text;mso-position-horizontal:absolute;margin-left:0.359924pt;mso-position-vertical-relative:text;margin-top:9.95435pt;" coordsize="12773,60">
                      <v:shape id="Shape 42283" style="position:absolute;width:12773;height:91;left:0;top:0;" coordsize="1277366,9144" path="m0,0l1277366,0l1277366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  <w:r>
              <w:t xml:space="preserve">nurituran76@mynet.com </w:t>
            </w:r>
          </w:p>
        </w:tc>
      </w:tr>
      <w:tr w:rsidR="00DA2CDB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A2C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A2C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A2C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A2CDB">
            <w:pPr>
              <w:spacing w:after="160" w:line="259" w:lineRule="auto"/>
              <w:ind w:left="0" w:firstLine="0"/>
            </w:pP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lastRenderedPageBreak/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spacing w:after="23" w:line="259" w:lineRule="auto"/>
        <w:ind w:left="0" w:firstLine="0"/>
      </w:pPr>
      <w:r>
        <w:rPr>
          <w:color w:val="FF0000"/>
        </w:rPr>
        <w:t xml:space="preserve"> </w:t>
      </w:r>
    </w:p>
    <w:p w:rsidR="00DA2CDB" w:rsidRDefault="00DD2E24">
      <w:pPr>
        <w:pStyle w:val="Balk1"/>
        <w:ind w:left="-5"/>
      </w:pPr>
      <w:r>
        <w:t xml:space="preserve">MAKİNE İKMAL BAKIM VE ONARIM MÜDÜRLÜĞÜ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318" w:type="dxa"/>
        <w:tblInd w:w="0" w:type="dxa"/>
        <w:tblCellMar>
          <w:top w:w="17" w:type="dxa"/>
          <w:left w:w="7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66"/>
        <w:gridCol w:w="3545"/>
        <w:gridCol w:w="7373"/>
        <w:gridCol w:w="2834"/>
      </w:tblGrid>
      <w:tr w:rsidR="00DA2CDB">
        <w:trPr>
          <w:trHeight w:val="886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2CDB" w:rsidRDefault="00DD2E24">
            <w:pPr>
              <w:spacing w:after="0" w:line="259" w:lineRule="auto"/>
              <w:ind w:firstLine="0"/>
              <w:jc w:val="both"/>
            </w:pPr>
            <w:r>
              <w:t xml:space="preserve">S. NO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VATANDAŞA SUNULANHİZMETİN ADI </w:t>
            </w:r>
          </w:p>
        </w:tc>
        <w:tc>
          <w:tcPr>
            <w:tcW w:w="73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BAŞVURUDA İSTENEN BELGELER 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CDB" w:rsidRDefault="00DD2E24">
            <w:pPr>
              <w:spacing w:after="18" w:line="259" w:lineRule="auto"/>
              <w:ind w:left="2" w:firstLine="0"/>
            </w:pPr>
            <w:r>
              <w:t xml:space="preserve">HİZMETİN TAMAMLANMA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SÜRESİ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(En Geç Süre) </w:t>
            </w:r>
          </w:p>
        </w:tc>
      </w:tr>
      <w:tr w:rsidR="00DA2CDB">
        <w:trPr>
          <w:trHeight w:val="133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CDB" w:rsidRDefault="00DD2E2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CDB" w:rsidRDefault="00DD2E24">
            <w:pPr>
              <w:spacing w:after="0" w:line="272" w:lineRule="auto"/>
              <w:ind w:left="2" w:firstLine="0"/>
            </w:pPr>
            <w:r>
              <w:t xml:space="preserve">İdaremiz makine parkında bulunan makine ve ekipmanların yatırım-proje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uygulamalarından</w:t>
            </w:r>
            <w:proofErr w:type="gramEnd"/>
            <w:r>
              <w:t xml:space="preserve"> sonra boş zamanlarının değerlendirilmesi için dengeli bir ücret sistemi dahilinde kira ile çalıştırılması . </w:t>
            </w:r>
          </w:p>
        </w:tc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1- Dilekçe.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1 yıl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7" w:line="259" w:lineRule="auto"/>
        <w:ind w:left="0" w:firstLine="0"/>
      </w:pPr>
      <w:r>
        <w:t xml:space="preserve"> </w:t>
      </w:r>
    </w:p>
    <w:p w:rsidR="00DA2CDB" w:rsidRDefault="00DD2E24">
      <w:pPr>
        <w:tabs>
          <w:tab w:val="center" w:pos="4339"/>
        </w:tabs>
        <w:ind w:left="-15" w:firstLine="0"/>
      </w:pPr>
      <w:r>
        <w:t xml:space="preserve">İlk Müracaat Yeri: İl Özel İdaresi </w:t>
      </w:r>
      <w:r>
        <w:tab/>
        <w:t xml:space="preserve">İkinci Müracaat Yeri: İl Özel İdaresi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377" w:type="dxa"/>
        <w:tblInd w:w="96" w:type="dxa"/>
        <w:tblCellMar>
          <w:top w:w="15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5585"/>
        <w:gridCol w:w="3615"/>
        <w:gridCol w:w="3061"/>
      </w:tblGrid>
      <w:tr w:rsidR="00DA2CDB">
        <w:trPr>
          <w:trHeight w:val="47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İsim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Ali KIRAN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İsim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Mehmet Ali BULUT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Unvan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:Destek</w:t>
            </w:r>
            <w:proofErr w:type="gramEnd"/>
            <w:r>
              <w:t xml:space="preserve">  Hizmetleri Müdürü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Unvan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Genel Sekreter Yardımcısı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Adres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:İl</w:t>
            </w:r>
            <w:proofErr w:type="gramEnd"/>
            <w:r>
              <w:t xml:space="preserve"> Özel İdaresi IĞDIR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Adres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İl Özel İdaresi IĞDIR </w:t>
            </w:r>
          </w:p>
        </w:tc>
      </w:tr>
      <w:tr w:rsidR="00DA2CDB">
        <w:trPr>
          <w:trHeight w:val="51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Tel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:0 476 227 74 65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Tel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19 36 </w:t>
            </w:r>
          </w:p>
        </w:tc>
      </w:tr>
      <w:tr w:rsidR="00DA2CDB">
        <w:trPr>
          <w:trHeight w:val="5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Faks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:0 476 226 21 99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Faks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8321 </w:t>
            </w:r>
          </w:p>
        </w:tc>
      </w:tr>
      <w:tr w:rsidR="00DA2CDB">
        <w:trPr>
          <w:trHeight w:val="48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E-Posta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126420</wp:posOffset>
                      </wp:positionV>
                      <wp:extent cx="1213104" cy="6096"/>
                      <wp:effectExtent l="0" t="0" r="0" b="0"/>
                      <wp:wrapNone/>
                      <wp:docPr id="35851" name="Group 35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104" cy="6096"/>
                                <a:chOff x="0" y="0"/>
                                <a:chExt cx="1213104" cy="6096"/>
                              </a:xfrm>
                            </wpg:grpSpPr>
                            <wps:wsp>
                              <wps:cNvPr id="42284" name="Shape 42284"/>
                              <wps:cNvSpPr/>
                              <wps:spPr>
                                <a:xfrm>
                                  <a:off x="0" y="0"/>
                                  <a:ext cx="12131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3104" h="9144">
                                      <a:moveTo>
                                        <a:pt x="0" y="0"/>
                                      </a:moveTo>
                                      <a:lnTo>
                                        <a:pt x="1213104" y="0"/>
                                      </a:lnTo>
                                      <a:lnTo>
                                        <a:pt x="12131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851" style="width:95.52pt;height:0.47998pt;position:absolute;z-index:-2147483426;mso-position-horizontal-relative:text;mso-position-horizontal:absolute;margin-left:0.360001pt;mso-position-vertical-relative:text;margin-top:9.95435pt;" coordsize="12131,60">
                      <v:shape id="Shape 42285" style="position:absolute;width:12131;height:91;left:0;top:0;" coordsize="1213104,9144" path="m0,0l1213104,0l121310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ali.kiran@icisleri.gov.tr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E-Posta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 </w:t>
            </w:r>
          </w:p>
        </w:tc>
      </w:tr>
    </w:tbl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D2E24" w:rsidRDefault="00DD2E24" w:rsidP="00DD2E24"/>
    <w:p w:rsidR="00DD2E24" w:rsidRPr="00DD2E24" w:rsidRDefault="00DD2E24" w:rsidP="00DD2E24"/>
    <w:p w:rsidR="00DD2E24" w:rsidRDefault="00DD2E24">
      <w:pPr>
        <w:pStyle w:val="Balk1"/>
        <w:ind w:left="-5"/>
      </w:pPr>
    </w:p>
    <w:p w:rsidR="00DA2CDB" w:rsidRDefault="00DD2E24">
      <w:pPr>
        <w:pStyle w:val="Balk1"/>
        <w:ind w:left="-5"/>
      </w:pPr>
      <w:r>
        <w:t xml:space="preserve">YOL VE ULAŞIM HİZMETLER MÜDÜRLÜĞÜ </w:t>
      </w:r>
    </w:p>
    <w:p w:rsidR="00DA2CDB" w:rsidRDefault="00DD2E24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4318" w:type="dxa"/>
        <w:tblInd w:w="0" w:type="dxa"/>
        <w:tblCellMar>
          <w:top w:w="15" w:type="dxa"/>
          <w:left w:w="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66"/>
        <w:gridCol w:w="3545"/>
        <w:gridCol w:w="7373"/>
        <w:gridCol w:w="2834"/>
      </w:tblGrid>
      <w:tr w:rsidR="00DA2CDB">
        <w:trPr>
          <w:trHeight w:val="7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  <w:jc w:val="both"/>
            </w:pPr>
            <w:r>
              <w:t xml:space="preserve">S. NO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VATANDAŞA SUNULAN HİZMETİN ADI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BAŞVURUDA İSTENEN BELGELER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7" w:line="259" w:lineRule="auto"/>
              <w:ind w:left="2" w:firstLine="0"/>
            </w:pPr>
            <w:r>
              <w:t xml:space="preserve">HİZMETİN TAMAMLANMA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SÜRESİ (EN GEÇ) </w:t>
            </w:r>
          </w:p>
        </w:tc>
      </w:tr>
      <w:tr w:rsidR="00DA2CDB">
        <w:trPr>
          <w:trHeight w:val="2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Yeni Yol Talebi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3" w:firstLine="0"/>
              <w:jc w:val="center"/>
            </w:pPr>
            <w:r>
              <w:t xml:space="preserve">180 gün </w:t>
            </w:r>
          </w:p>
        </w:tc>
      </w:tr>
      <w:tr w:rsidR="00DA2CDB">
        <w:trPr>
          <w:trHeight w:val="2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Menfez Talebi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3" w:firstLine="0"/>
              <w:jc w:val="center"/>
            </w:pPr>
            <w:r>
              <w:t xml:space="preserve">120 gün </w:t>
            </w:r>
          </w:p>
        </w:tc>
      </w:tr>
      <w:tr w:rsidR="00DA2CDB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Köprü Talebi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3" w:firstLine="0"/>
              <w:jc w:val="center"/>
            </w:pPr>
            <w:r>
              <w:t xml:space="preserve">90 gün </w:t>
            </w:r>
          </w:p>
        </w:tc>
      </w:tr>
      <w:tr w:rsidR="00DA2CDB">
        <w:trPr>
          <w:trHeight w:val="3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Stabilize Talebi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3" w:firstLine="0"/>
              <w:jc w:val="center"/>
            </w:pPr>
            <w:r>
              <w:t xml:space="preserve">60 gün </w:t>
            </w:r>
          </w:p>
        </w:tc>
      </w:tr>
      <w:tr w:rsidR="00DA2CDB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Asfalt Talebi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3" w:firstLine="0"/>
              <w:jc w:val="center"/>
            </w:pPr>
            <w:r>
              <w:t xml:space="preserve">90 gün </w:t>
            </w:r>
          </w:p>
        </w:tc>
      </w:tr>
      <w:tr w:rsidR="00DA2CDB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6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Kar Mücadelesi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Telefon -</w:t>
            </w:r>
            <w:proofErr w:type="gramEnd"/>
            <w:r>
              <w:t xml:space="preserve"> 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3 gün </w:t>
            </w:r>
          </w:p>
        </w:tc>
      </w:tr>
      <w:tr w:rsidR="00DA2CDB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7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Sel Baskını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Telefon  -</w:t>
            </w:r>
            <w:proofErr w:type="gramEnd"/>
            <w:r>
              <w:t xml:space="preserve"> 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1 gün </w:t>
            </w:r>
          </w:p>
        </w:tc>
      </w:tr>
      <w:tr w:rsidR="00DA2CDB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8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spellStart"/>
            <w:r>
              <w:t>Greyderli</w:t>
            </w:r>
            <w:proofErr w:type="spellEnd"/>
            <w:r>
              <w:t xml:space="preserve"> Bakım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3" w:firstLine="0"/>
              <w:jc w:val="center"/>
            </w:pPr>
            <w:r>
              <w:t xml:space="preserve">15 gün </w:t>
            </w:r>
          </w:p>
        </w:tc>
      </w:tr>
      <w:tr w:rsidR="00DA2CDB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9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Malzemeli Bakım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3" w:firstLine="0"/>
              <w:jc w:val="center"/>
            </w:pPr>
            <w:r>
              <w:t xml:space="preserve">120 gün </w:t>
            </w:r>
          </w:p>
        </w:tc>
      </w:tr>
      <w:tr w:rsidR="00DA2CDB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7" w:firstLine="0"/>
              <w:jc w:val="center"/>
            </w:pPr>
            <w:r>
              <w:t xml:space="preserve">10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Asfalt Bakım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3" w:firstLine="0"/>
              <w:jc w:val="center"/>
            </w:pPr>
            <w:r>
              <w:t xml:space="preserve">120 gün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A2CDB" w:rsidRDefault="00DD2E24">
      <w:pPr>
        <w:spacing w:after="18" w:line="259" w:lineRule="auto"/>
        <w:ind w:left="0" w:firstLine="0"/>
      </w:pPr>
      <w:r>
        <w:t xml:space="preserve"> </w:t>
      </w:r>
    </w:p>
    <w:p w:rsidR="00DA2CDB" w:rsidRDefault="00DD2E24">
      <w:pPr>
        <w:tabs>
          <w:tab w:val="center" w:pos="3600"/>
          <w:tab w:val="center" w:pos="4321"/>
          <w:tab w:val="center" w:pos="5041"/>
          <w:tab w:val="center" w:pos="5761"/>
          <w:tab w:val="center" w:pos="6481"/>
          <w:tab w:val="center" w:pos="8663"/>
        </w:tabs>
        <w:ind w:left="-15" w:firstLine="0"/>
      </w:pPr>
      <w:r>
        <w:t xml:space="preserve">İlk Müracaat Yeri: İl Özel </w:t>
      </w:r>
      <w:proofErr w:type="gramStart"/>
      <w:r>
        <w:t xml:space="preserve">İdaresi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İkinci Müracaat Yeri: İl Özel İdaresi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377" w:type="dxa"/>
        <w:tblInd w:w="175" w:type="dxa"/>
        <w:tblCellMar>
          <w:top w:w="1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5953"/>
        <w:gridCol w:w="3250"/>
        <w:gridCol w:w="3058"/>
      </w:tblGrid>
      <w:tr w:rsidR="00DA2CDB">
        <w:trPr>
          <w:trHeight w:val="47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Yılmaz DEMİR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İsim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Mehmet Nuri TURAN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:Yol</w:t>
            </w:r>
            <w:proofErr w:type="gramEnd"/>
            <w:r>
              <w:t xml:space="preserve"> ve Ulaşım  Hizmetleri Müdürü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Unvan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Genel Sekreter Yardımcısı </w:t>
            </w:r>
          </w:p>
        </w:tc>
      </w:tr>
      <w:tr w:rsidR="00DA2CDB">
        <w:trPr>
          <w:trHeight w:val="51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proofErr w:type="gramStart"/>
            <w:r>
              <w:t>:İl</w:t>
            </w:r>
            <w:proofErr w:type="gramEnd"/>
            <w:r>
              <w:t xml:space="preserve"> Özel İdaresi IĞDIR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Adres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İl Özel İdaresi IĞDIR </w:t>
            </w:r>
          </w:p>
        </w:tc>
      </w:tr>
      <w:tr w:rsidR="00DA2CDB">
        <w:trPr>
          <w:trHeight w:val="51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:0 476 227 74 65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Tel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68 72 </w:t>
            </w:r>
          </w:p>
        </w:tc>
      </w:tr>
      <w:tr w:rsidR="00DA2CDB">
        <w:trPr>
          <w:trHeight w:val="51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:0 476 226 21 99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Faks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0 476 227 8321 </w:t>
            </w:r>
          </w:p>
        </w:tc>
      </w:tr>
      <w:tr w:rsidR="00DA2CDB">
        <w:trPr>
          <w:trHeight w:val="48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4521</wp:posOffset>
                      </wp:positionH>
                      <wp:positionV relativeFrom="paragraph">
                        <wp:posOffset>126420</wp:posOffset>
                      </wp:positionV>
                      <wp:extent cx="1531620" cy="6096"/>
                      <wp:effectExtent l="0" t="0" r="0" b="0"/>
                      <wp:wrapNone/>
                      <wp:docPr id="40171" name="Group 40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620" cy="6096"/>
                                <a:chOff x="0" y="0"/>
                                <a:chExt cx="1531620" cy="6096"/>
                              </a:xfrm>
                            </wpg:grpSpPr>
                            <wps:wsp>
                              <wps:cNvPr id="42286" name="Shape 42286"/>
                              <wps:cNvSpPr/>
                              <wps:spPr>
                                <a:xfrm>
                                  <a:off x="0" y="0"/>
                                  <a:ext cx="1531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1620" h="9144">
                                      <a:moveTo>
                                        <a:pt x="0" y="0"/>
                                      </a:moveTo>
                                      <a:lnTo>
                                        <a:pt x="1531620" y="0"/>
                                      </a:lnTo>
                                      <a:lnTo>
                                        <a:pt x="15316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0171" style="width:120.6pt;height:0.480011pt;position:absolute;z-index:-2147483239;mso-position-horizontal-relative:text;mso-position-horizontal:absolute;margin-left:0.355988pt;mso-position-vertical-relative:text;margin-top:9.95435pt;" coordsize="15316,60">
                      <v:shape id="Shape 42287" style="position:absolute;width:15316;height:91;left:0;top:0;" coordsize="1531620,9144" path="m0,0l1531620,0l153162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yilmaz.demir2@icisleri.gov.tr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E-Posta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 nurituran76@mynet.com </w:t>
            </w:r>
          </w:p>
        </w:tc>
      </w:tr>
    </w:tbl>
    <w:p w:rsidR="00DD2E24" w:rsidRDefault="00DD2E24">
      <w:pPr>
        <w:pStyle w:val="Balk1"/>
        <w:ind w:left="-5"/>
      </w:pPr>
    </w:p>
    <w:p w:rsidR="00DD2E24" w:rsidRDefault="00DD2E24">
      <w:pPr>
        <w:pStyle w:val="Balk1"/>
        <w:ind w:left="-5"/>
      </w:pPr>
    </w:p>
    <w:p w:rsidR="00DA2CDB" w:rsidRDefault="00DD2E24">
      <w:pPr>
        <w:pStyle w:val="Balk1"/>
        <w:ind w:left="-5"/>
      </w:pPr>
      <w:r>
        <w:t xml:space="preserve">YAZI İŞLERİ MÜDÜRLÜĞÜ </w:t>
      </w:r>
    </w:p>
    <w:p w:rsidR="00DA2CDB" w:rsidRDefault="00DD2E24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4318" w:type="dxa"/>
        <w:tblInd w:w="0" w:type="dxa"/>
        <w:tblCellMar>
          <w:top w:w="15" w:type="dxa"/>
          <w:left w:w="5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66"/>
        <w:gridCol w:w="3545"/>
        <w:gridCol w:w="7373"/>
        <w:gridCol w:w="2834"/>
      </w:tblGrid>
      <w:tr w:rsidR="00DA2CDB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  <w:jc w:val="both"/>
            </w:pPr>
            <w:r>
              <w:t xml:space="preserve">S. NO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VATANDAŞA SUNULAN HİZMETİN ADI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BAŞVURUDA İSTENEN BELGELER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20" w:line="259" w:lineRule="auto"/>
              <w:ind w:left="2" w:firstLine="0"/>
            </w:pPr>
            <w:r>
              <w:t xml:space="preserve">HİZMETİN TAMAMLANMA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SÜRESİ (EN GEÇ SÜRE) </w:t>
            </w:r>
          </w:p>
        </w:tc>
      </w:tr>
      <w:tr w:rsidR="00DA2CDB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4" w:firstLine="0"/>
              <w:jc w:val="center"/>
            </w:pPr>
            <w: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3071Sayılı Dilekçe Hakkı Kanunu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1-Başvuru Dilekçesi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30 Gün </w:t>
            </w:r>
          </w:p>
        </w:tc>
      </w:tr>
      <w:tr w:rsidR="00DA2CDB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19" w:line="259" w:lineRule="auto"/>
              <w:ind w:left="2" w:firstLine="0"/>
            </w:pPr>
            <w:r>
              <w:t xml:space="preserve">4982 sayılı Bilgi Edinme Hakkı </w:t>
            </w:r>
          </w:p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Kullanılması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2-Başvuru </w:t>
            </w:r>
            <w:proofErr w:type="gramStart"/>
            <w:r>
              <w:t>Dilekçesi(</w:t>
            </w:r>
            <w:proofErr w:type="gramEnd"/>
            <w:r>
              <w:t xml:space="preserve">Adres bilgileri, başvuru sahibi tüzel kişilik ise tüzel kişiliğin imza ve yetki belgesi.)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firstLine="0"/>
              <w:jc w:val="center"/>
            </w:pPr>
            <w:r>
              <w:t xml:space="preserve">15+15 iş günü </w:t>
            </w:r>
          </w:p>
        </w:tc>
      </w:tr>
      <w:tr w:rsidR="00DA2CDB">
        <w:trPr>
          <w:trHeight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right="131" w:firstLine="0"/>
            </w:pPr>
            <w:r>
              <w:t xml:space="preserve">İl Genel Meclisi İhtisas Komisyon Raporu İsteme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1-Dilekçe (Dilekçenin ad </w:t>
            </w:r>
            <w:proofErr w:type="spellStart"/>
            <w:r>
              <w:t>soyad</w:t>
            </w:r>
            <w:proofErr w:type="spellEnd"/>
            <w:r>
              <w:t xml:space="preserve">, adres ve imzalı olması.)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5 Gün </w:t>
            </w:r>
          </w:p>
        </w:tc>
      </w:tr>
      <w:tr w:rsidR="00DA2CDB">
        <w:trPr>
          <w:trHeight w:val="2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İl Genel Meclisi Gündemini İsteme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Dilekçe (Dilekçenin ad </w:t>
            </w:r>
            <w:proofErr w:type="spellStart"/>
            <w:r>
              <w:t>soyad</w:t>
            </w:r>
            <w:proofErr w:type="spellEnd"/>
            <w:r>
              <w:t xml:space="preserve">, adres ve imzalı olması.)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5 Gün </w:t>
            </w:r>
          </w:p>
        </w:tc>
      </w:tr>
      <w:tr w:rsidR="00DA2CDB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Kesinleşmiş karar özetlerini isteme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Dilekçe (Dilekçenin ad </w:t>
            </w:r>
            <w:proofErr w:type="spellStart"/>
            <w:r>
              <w:t>soyad</w:t>
            </w:r>
            <w:proofErr w:type="spellEnd"/>
            <w:r>
              <w:t xml:space="preserve">, adres ve imzalı olması.)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11" w:firstLine="0"/>
              <w:jc w:val="center"/>
            </w:pPr>
            <w:r>
              <w:t xml:space="preserve">5 Gün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p w:rsidR="00DA2CDB" w:rsidRDefault="00DD2E24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A2CDB" w:rsidRDefault="00DD2E24">
      <w:pPr>
        <w:spacing w:after="16" w:line="259" w:lineRule="auto"/>
        <w:ind w:left="0" w:firstLine="0"/>
      </w:pPr>
      <w:r>
        <w:t xml:space="preserve"> </w:t>
      </w:r>
    </w:p>
    <w:p w:rsidR="00DA2CDB" w:rsidRDefault="00DD2E24">
      <w:pPr>
        <w:tabs>
          <w:tab w:val="center" w:pos="2880"/>
          <w:tab w:val="center" w:pos="5059"/>
        </w:tabs>
        <w:ind w:left="-15" w:firstLine="0"/>
      </w:pPr>
      <w:r>
        <w:t xml:space="preserve">İlk Müracaat Yeri: İl Özel İdaresi </w:t>
      </w:r>
      <w:r>
        <w:tab/>
        <w:t xml:space="preserve"> </w:t>
      </w:r>
      <w:r>
        <w:tab/>
      </w:r>
      <w:r>
        <w:tab/>
      </w:r>
      <w:r>
        <w:tab/>
      </w:r>
      <w:bookmarkStart w:id="0" w:name="_GoBack"/>
      <w:bookmarkEnd w:id="0"/>
      <w:r>
        <w:t xml:space="preserve">İkinci Müracaat Yeri: İl Özel İdaresi </w:t>
      </w:r>
    </w:p>
    <w:p w:rsidR="00DA2CDB" w:rsidRDefault="00DD2E2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3413" w:type="dxa"/>
        <w:tblInd w:w="142" w:type="dxa"/>
        <w:tblCellMar>
          <w:top w:w="15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5369"/>
        <w:gridCol w:w="3843"/>
        <w:gridCol w:w="3104"/>
      </w:tblGrid>
      <w:tr w:rsidR="00DA2CDB">
        <w:trPr>
          <w:trHeight w:val="47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 Nurettin ÖLMEZ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İsim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Mehmet Nuri TURAN </w:t>
            </w:r>
          </w:p>
        </w:tc>
      </w:tr>
      <w:tr w:rsidR="00DA2CDB">
        <w:trPr>
          <w:trHeight w:val="51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:Yazı</w:t>
            </w:r>
            <w:proofErr w:type="gramEnd"/>
            <w:r>
              <w:t xml:space="preserve"> İşleri Müdürü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Unvan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Genel Sekreter Yardımcısı </w:t>
            </w:r>
          </w:p>
        </w:tc>
      </w:tr>
      <w:tr w:rsidR="00DA2CDB">
        <w:trPr>
          <w:trHeight w:val="47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:İl</w:t>
            </w:r>
            <w:proofErr w:type="gramEnd"/>
            <w:r>
              <w:t xml:space="preserve"> Özel İdaresi IĞDIR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Adres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İl Özel İdaresi IĞDIR </w:t>
            </w:r>
          </w:p>
        </w:tc>
      </w:tr>
      <w:tr w:rsidR="00DA2CDB">
        <w:trPr>
          <w:trHeight w:val="48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:0 476 227 74 15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Tel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0 476 227 68 72 </w:t>
            </w:r>
          </w:p>
        </w:tc>
      </w:tr>
      <w:tr w:rsidR="00DA2CDB">
        <w:trPr>
          <w:trHeight w:val="47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r>
              <w:t xml:space="preserve">:0 476 227 83 21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Faks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: 0 476 227 8321 </w:t>
            </w:r>
          </w:p>
        </w:tc>
      </w:tr>
      <w:tr w:rsidR="00DA2CDB">
        <w:trPr>
          <w:trHeight w:val="48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0" w:firstLine="0"/>
            </w:pPr>
            <w:proofErr w:type="gramStart"/>
            <w:r>
              <w:t>nurettin.ölmez</w:t>
            </w:r>
            <w:proofErr w:type="gramEnd"/>
            <w:r>
              <w:t xml:space="preserve">@icisleri.gov.tr 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E-Posta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DB" w:rsidRDefault="00DD2E24">
            <w:pPr>
              <w:spacing w:after="0" w:line="259" w:lineRule="auto"/>
              <w:ind w:left="2" w:firstLine="0"/>
            </w:pPr>
            <w:r>
              <w:t xml:space="preserve">nurituran76@mynet.com </w:t>
            </w:r>
          </w:p>
        </w:tc>
      </w:tr>
    </w:tbl>
    <w:p w:rsidR="00DA2CDB" w:rsidRDefault="00DD2E24">
      <w:pPr>
        <w:spacing w:after="0" w:line="259" w:lineRule="auto"/>
        <w:ind w:left="0" w:firstLine="0"/>
      </w:pPr>
      <w:r>
        <w:t xml:space="preserve"> </w:t>
      </w:r>
    </w:p>
    <w:sectPr w:rsidR="00DA2CDB">
      <w:pgSz w:w="16841" w:h="11911" w:orient="landscape"/>
      <w:pgMar w:top="1104" w:right="846" w:bottom="293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DB"/>
    <w:rsid w:val="00340AFB"/>
    <w:rsid w:val="00DA2CDB"/>
    <w:rsid w:val="00D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6A01"/>
  <w15:docId w15:val="{E997FB6C-579C-4C97-966A-779118E1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27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 TURAN</dc:creator>
  <cp:keywords/>
  <cp:lastModifiedBy>Turgut TURAN</cp:lastModifiedBy>
  <cp:revision>2</cp:revision>
  <dcterms:created xsi:type="dcterms:W3CDTF">2022-09-14T08:52:00Z</dcterms:created>
  <dcterms:modified xsi:type="dcterms:W3CDTF">2022-09-14T08:52:00Z</dcterms:modified>
</cp:coreProperties>
</file>